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3A7" w:rsidRPr="00A60716" w:rsidRDefault="00F003A7" w:rsidP="00F003A7">
      <w:pPr>
        <w:pStyle w:val="a9"/>
        <w:ind w:firstLine="709"/>
        <w:jc w:val="center"/>
        <w:rPr>
          <w:rFonts w:ascii="Times New Roman" w:hAnsi="Times New Roman"/>
          <w:szCs w:val="24"/>
          <w:lang w:val="ru-RU"/>
        </w:rPr>
      </w:pPr>
      <w:r w:rsidRPr="00A60716">
        <w:rPr>
          <w:rFonts w:ascii="Times New Roman" w:hAnsi="Times New Roman"/>
          <w:szCs w:val="24"/>
          <w:lang w:val="ru-RU"/>
        </w:rPr>
        <w:t>МИНИСТЕРСТВО ОБРАЗОВАНИЯ И НАУКИ ХАБАРОВСКОГО КРАЯ</w:t>
      </w:r>
    </w:p>
    <w:p w:rsidR="00B52432" w:rsidRPr="00A60716" w:rsidRDefault="00D561BE" w:rsidP="006A0F74">
      <w:pPr>
        <w:spacing w:after="0" w:line="240" w:lineRule="auto"/>
        <w:ind w:left="0" w:right="0" w:firstLine="709"/>
        <w:jc w:val="center"/>
        <w:rPr>
          <w:color w:val="auto"/>
          <w:sz w:val="24"/>
          <w:szCs w:val="28"/>
        </w:rPr>
      </w:pPr>
      <w:r w:rsidRPr="00A60716">
        <w:rPr>
          <w:color w:val="auto"/>
          <w:sz w:val="24"/>
          <w:szCs w:val="28"/>
        </w:rPr>
        <w:t>КРАЕВОЕ ГОСУДАРСТВЕННОЕ БЮДЖЕТНОЕ</w:t>
      </w:r>
    </w:p>
    <w:p w:rsidR="00D561BE" w:rsidRPr="00A60716" w:rsidRDefault="00D561BE" w:rsidP="006A0F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709"/>
        <w:jc w:val="center"/>
        <w:rPr>
          <w:color w:val="auto"/>
          <w:sz w:val="24"/>
          <w:szCs w:val="28"/>
        </w:rPr>
      </w:pPr>
      <w:r w:rsidRPr="00A60716">
        <w:rPr>
          <w:color w:val="auto"/>
          <w:sz w:val="24"/>
          <w:szCs w:val="28"/>
        </w:rPr>
        <w:t xml:space="preserve">ПРОФЕССИОНАЛЬНОЕ ОБРАЗОВАТЕЛЬНОЕ УЧРЕЖДЕНИЕ «ХАБАРОВСКИЙ ТЕХНИКУМ ТРАНСПОРТНЫХ ТЕХНОЛОГИЙ </w:t>
      </w:r>
    </w:p>
    <w:p w:rsidR="00B52432" w:rsidRPr="00A60716" w:rsidRDefault="00D561BE" w:rsidP="006A0F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709"/>
        <w:jc w:val="center"/>
        <w:rPr>
          <w:color w:val="auto"/>
          <w:sz w:val="24"/>
          <w:szCs w:val="28"/>
        </w:rPr>
      </w:pPr>
      <w:r w:rsidRPr="00A60716">
        <w:rPr>
          <w:color w:val="auto"/>
          <w:sz w:val="24"/>
          <w:szCs w:val="28"/>
        </w:rPr>
        <w:t>ИМЕНИ ГЕРОЯ СОВЕТСКОГО СОЮЗА А.С. ПАНОВА»</w:t>
      </w:r>
    </w:p>
    <w:p w:rsidR="00296174" w:rsidRPr="00A60716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A60716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A60716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A60716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A60716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767BA9" w:rsidRPr="00A60716" w:rsidRDefault="00767BA9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767BA9" w:rsidRPr="00A60716" w:rsidRDefault="00767BA9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767BA9" w:rsidRPr="00A60716" w:rsidRDefault="00767BA9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767BA9" w:rsidRPr="00A60716" w:rsidRDefault="00767BA9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A60716" w:rsidRDefault="00296174" w:rsidP="001C17CF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296174" w:rsidRPr="00A60716" w:rsidRDefault="00B52432" w:rsidP="00815C3D">
      <w:pPr>
        <w:spacing w:after="0" w:line="240" w:lineRule="auto"/>
        <w:ind w:left="0" w:right="0" w:firstLine="709"/>
        <w:jc w:val="center"/>
        <w:rPr>
          <w:color w:val="auto"/>
          <w:sz w:val="24"/>
          <w:szCs w:val="24"/>
        </w:rPr>
      </w:pPr>
      <w:r w:rsidRPr="00A60716">
        <w:rPr>
          <w:b/>
          <w:color w:val="auto"/>
          <w:sz w:val="24"/>
          <w:szCs w:val="24"/>
        </w:rPr>
        <w:t>ПРОГРАММА</w:t>
      </w:r>
      <w:r w:rsidR="001C17CF" w:rsidRPr="00A60716">
        <w:rPr>
          <w:b/>
          <w:color w:val="auto"/>
          <w:sz w:val="24"/>
          <w:szCs w:val="24"/>
        </w:rPr>
        <w:t xml:space="preserve"> </w:t>
      </w:r>
      <w:r w:rsidRPr="00A60716">
        <w:rPr>
          <w:b/>
          <w:color w:val="auto"/>
          <w:sz w:val="24"/>
          <w:szCs w:val="24"/>
        </w:rPr>
        <w:t>ДИСЦИПЛИНЫ</w:t>
      </w:r>
    </w:p>
    <w:p w:rsidR="00296174" w:rsidRPr="00A60716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 w:val="24"/>
          <w:szCs w:val="24"/>
        </w:rPr>
      </w:pPr>
    </w:p>
    <w:p w:rsidR="00296174" w:rsidRPr="00A60716" w:rsidRDefault="00B52432" w:rsidP="006A0F74">
      <w:pPr>
        <w:spacing w:after="0" w:line="240" w:lineRule="auto"/>
        <w:ind w:left="0" w:right="0" w:firstLine="709"/>
        <w:jc w:val="center"/>
        <w:rPr>
          <w:color w:val="auto"/>
          <w:sz w:val="24"/>
          <w:szCs w:val="24"/>
        </w:rPr>
      </w:pPr>
      <w:r w:rsidRPr="00A60716">
        <w:rPr>
          <w:color w:val="auto"/>
          <w:sz w:val="24"/>
          <w:szCs w:val="24"/>
        </w:rPr>
        <w:t>ОП.09.  БЕЗОПАСНОСТЬ ЖИЗНЕДЕЯТЕЛЬНОСТ</w:t>
      </w:r>
      <w:bookmarkStart w:id="0" w:name="_GoBack"/>
      <w:bookmarkEnd w:id="0"/>
      <w:r w:rsidRPr="00A60716">
        <w:rPr>
          <w:color w:val="auto"/>
          <w:sz w:val="24"/>
          <w:szCs w:val="24"/>
        </w:rPr>
        <w:t>И</w:t>
      </w:r>
    </w:p>
    <w:p w:rsidR="00296174" w:rsidRPr="00A60716" w:rsidRDefault="004909AC" w:rsidP="004909AC">
      <w:pPr>
        <w:tabs>
          <w:tab w:val="left" w:pos="2635"/>
        </w:tabs>
        <w:spacing w:after="0" w:line="240" w:lineRule="auto"/>
        <w:ind w:left="0" w:right="0" w:firstLine="0"/>
        <w:rPr>
          <w:color w:val="auto"/>
          <w:szCs w:val="28"/>
        </w:rPr>
      </w:pPr>
      <w:r w:rsidRPr="00A60716">
        <w:rPr>
          <w:color w:val="auto"/>
          <w:szCs w:val="28"/>
        </w:rPr>
        <w:tab/>
      </w:r>
    </w:p>
    <w:p w:rsidR="00296174" w:rsidRPr="00A60716" w:rsidRDefault="00B52432" w:rsidP="00D561BE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  <w:r w:rsidRPr="00A60716">
        <w:rPr>
          <w:color w:val="auto"/>
          <w:szCs w:val="28"/>
        </w:rPr>
        <w:t>23.02.06 Техническая эксплуатация подвижного состава железных дорог</w:t>
      </w:r>
      <w:r w:rsidR="001C17CF" w:rsidRPr="00A60716">
        <w:rPr>
          <w:color w:val="auto"/>
          <w:szCs w:val="28"/>
        </w:rPr>
        <w:t xml:space="preserve"> </w:t>
      </w:r>
      <w:r w:rsidRPr="00A60716">
        <w:rPr>
          <w:color w:val="auto"/>
          <w:szCs w:val="28"/>
        </w:rPr>
        <w:t>(локомотивы)</w:t>
      </w:r>
    </w:p>
    <w:p w:rsidR="00296174" w:rsidRPr="00A60716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A60716" w:rsidRDefault="00296174" w:rsidP="004909AC">
      <w:pPr>
        <w:tabs>
          <w:tab w:val="center" w:pos="5031"/>
          <w:tab w:val="left" w:pos="6779"/>
        </w:tabs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296174" w:rsidRPr="00A60716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A60716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A60716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A60716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A60716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A60716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A60716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A60716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A60716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A60716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A60716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D561BE" w:rsidRPr="00A60716" w:rsidRDefault="00D561BE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D561BE" w:rsidRPr="00A60716" w:rsidRDefault="00D561BE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A60716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A60716" w:rsidRDefault="00296174" w:rsidP="00F003A7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1C17CF" w:rsidRPr="00A60716" w:rsidRDefault="001C17CF" w:rsidP="00F003A7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1C17CF" w:rsidRPr="00A60716" w:rsidRDefault="001C17CF" w:rsidP="00F003A7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1C17CF" w:rsidRPr="00A60716" w:rsidRDefault="001C17CF" w:rsidP="00F003A7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1C17CF" w:rsidRPr="00A60716" w:rsidRDefault="001C17CF" w:rsidP="00F003A7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1C17CF" w:rsidRPr="00A60716" w:rsidRDefault="001C17CF" w:rsidP="00F003A7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1C17CF" w:rsidRPr="00A60716" w:rsidRDefault="001C17CF" w:rsidP="00F003A7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A77FE0" w:rsidRPr="00A60716" w:rsidRDefault="00A77FE0" w:rsidP="00F003A7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A77FE0" w:rsidRPr="00A60716" w:rsidRDefault="00A77FE0" w:rsidP="00F003A7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296174" w:rsidRPr="00A60716" w:rsidRDefault="00BB13F2" w:rsidP="00A77FE0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г. </w:t>
      </w:r>
      <w:r w:rsidR="004909AC" w:rsidRPr="00A60716">
        <w:rPr>
          <w:color w:val="auto"/>
          <w:szCs w:val="28"/>
        </w:rPr>
        <w:t>Хабаровск, 2020</w:t>
      </w:r>
      <w:r w:rsidRPr="00A60716">
        <w:rPr>
          <w:color w:val="auto"/>
          <w:szCs w:val="28"/>
        </w:rPr>
        <w:t xml:space="preserve"> г.</w:t>
      </w:r>
    </w:p>
    <w:p w:rsidR="00901BCB" w:rsidRPr="00A60716" w:rsidRDefault="00901BCB" w:rsidP="006A0F74">
      <w:pPr>
        <w:spacing w:after="0" w:line="240" w:lineRule="auto"/>
        <w:ind w:left="0" w:right="0" w:firstLine="709"/>
        <w:rPr>
          <w:color w:val="auto"/>
          <w:szCs w:val="28"/>
        </w:rPr>
        <w:sectPr w:rsidR="00901BCB" w:rsidRPr="00A60716" w:rsidSect="001C17CF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09" w:footer="709" w:gutter="0"/>
          <w:cols w:space="720"/>
          <w:docGrid w:linePitch="381"/>
        </w:sectPr>
      </w:pPr>
    </w:p>
    <w:p w:rsidR="004909AC" w:rsidRPr="00A60716" w:rsidRDefault="004909AC" w:rsidP="00753482">
      <w:pPr>
        <w:pStyle w:val="1"/>
        <w:spacing w:after="0" w:line="240" w:lineRule="auto"/>
        <w:ind w:left="0" w:firstLine="709"/>
        <w:jc w:val="both"/>
        <w:rPr>
          <w:b w:val="0"/>
          <w:color w:val="auto"/>
          <w:szCs w:val="28"/>
        </w:rPr>
      </w:pPr>
      <w:bookmarkStart w:id="1" w:name="_Toc47221"/>
      <w:r w:rsidRPr="00A60716">
        <w:rPr>
          <w:b w:val="0"/>
          <w:color w:val="auto"/>
          <w:szCs w:val="28"/>
        </w:rPr>
        <w:lastRenderedPageBreak/>
        <w:t xml:space="preserve">Программа дисциплины разработана на основе ФГОС СПО по </w:t>
      </w:r>
      <w:r w:rsidR="00B26E11" w:rsidRPr="00A60716">
        <w:rPr>
          <w:b w:val="0"/>
          <w:color w:val="auto"/>
          <w:szCs w:val="28"/>
        </w:rPr>
        <w:t>специальности</w:t>
      </w:r>
      <w:r w:rsidRPr="00A60716">
        <w:rPr>
          <w:color w:val="auto"/>
          <w:szCs w:val="28"/>
        </w:rPr>
        <w:t xml:space="preserve"> </w:t>
      </w:r>
      <w:r w:rsidRPr="00A60716">
        <w:rPr>
          <w:b w:val="0"/>
          <w:color w:val="auto"/>
          <w:szCs w:val="28"/>
        </w:rPr>
        <w:t>23.02.06 Техническая эксплуатация подвижного состава железных дорог</w:t>
      </w:r>
      <w:r w:rsidRPr="00A60716">
        <w:rPr>
          <w:color w:val="auto"/>
          <w:szCs w:val="28"/>
        </w:rPr>
        <w:t xml:space="preserve">, </w:t>
      </w:r>
      <w:r w:rsidRPr="00A60716">
        <w:rPr>
          <w:b w:val="0"/>
          <w:color w:val="auto"/>
          <w:szCs w:val="28"/>
        </w:rPr>
        <w:t>утвержденного Приказом Минобрнауки России от 22.04.2014 г. № 388,</w:t>
      </w:r>
      <w:r w:rsidR="00753482" w:rsidRPr="00A60716">
        <w:rPr>
          <w:b w:val="0"/>
          <w:color w:val="auto"/>
          <w:szCs w:val="28"/>
        </w:rPr>
        <w:t xml:space="preserve"> </w:t>
      </w:r>
      <w:r w:rsidRPr="00A60716">
        <w:rPr>
          <w:b w:val="0"/>
          <w:color w:val="auto"/>
        </w:rPr>
        <w:t>зарегистрировано в Минюсте России 18.06.2014 г.  № 32769.</w:t>
      </w:r>
    </w:p>
    <w:p w:rsidR="001D2F46" w:rsidRPr="00A60716" w:rsidRDefault="001D2F46" w:rsidP="001C17C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1D2F46" w:rsidRPr="00A60716" w:rsidRDefault="00CC50B0" w:rsidP="001C17CF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>Организация</w:t>
      </w:r>
      <w:r w:rsidR="002B6677" w:rsidRPr="00A60716">
        <w:rPr>
          <w:color w:val="auto"/>
          <w:szCs w:val="28"/>
        </w:rPr>
        <w:t>-</w:t>
      </w:r>
      <w:r w:rsidRPr="00A60716">
        <w:rPr>
          <w:color w:val="auto"/>
          <w:szCs w:val="28"/>
        </w:rPr>
        <w:t>разработчик: КГБ ПОУ ХТТТ</w:t>
      </w:r>
    </w:p>
    <w:p w:rsidR="00D561BE" w:rsidRPr="00A60716" w:rsidRDefault="00D561BE" w:rsidP="001C17C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C50B0" w:rsidRPr="00A60716" w:rsidRDefault="00CC50B0" w:rsidP="001C17CF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>Разработчик</w:t>
      </w:r>
      <w:r w:rsidR="00753482" w:rsidRPr="00A60716">
        <w:rPr>
          <w:color w:val="auto"/>
          <w:szCs w:val="28"/>
        </w:rPr>
        <w:t xml:space="preserve"> программы</w:t>
      </w:r>
      <w:r w:rsidRPr="00A60716">
        <w:rPr>
          <w:color w:val="auto"/>
          <w:szCs w:val="28"/>
        </w:rPr>
        <w:t xml:space="preserve">: </w:t>
      </w:r>
    </w:p>
    <w:p w:rsidR="00D561BE" w:rsidRPr="00A60716" w:rsidRDefault="00753482" w:rsidP="001C17CF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>преподаватель _______________________ Зубкова Л.В.</w:t>
      </w:r>
      <w:r w:rsidR="00D561BE" w:rsidRPr="00A60716">
        <w:rPr>
          <w:color w:val="auto"/>
          <w:szCs w:val="28"/>
        </w:rPr>
        <w:t xml:space="preserve"> </w:t>
      </w:r>
    </w:p>
    <w:p w:rsidR="001F21A0" w:rsidRPr="00A60716" w:rsidRDefault="001F21A0" w:rsidP="001C17C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C50B0" w:rsidRPr="00A60716" w:rsidRDefault="00CC50B0" w:rsidP="001C17CF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Программа </w:t>
      </w:r>
      <w:r w:rsidR="001C17CF" w:rsidRPr="00A60716">
        <w:rPr>
          <w:color w:val="auto"/>
          <w:szCs w:val="28"/>
        </w:rPr>
        <w:t>утверждена</w:t>
      </w:r>
      <w:r w:rsidRPr="00A60716">
        <w:rPr>
          <w:color w:val="auto"/>
          <w:szCs w:val="28"/>
        </w:rPr>
        <w:t xml:space="preserve"> на заседании предметно-цикловой комиссии </w:t>
      </w:r>
    </w:p>
    <w:p w:rsidR="001C17CF" w:rsidRPr="00A60716" w:rsidRDefault="001C17CF" w:rsidP="001C17C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C50B0" w:rsidRPr="00A60716" w:rsidRDefault="00CC50B0" w:rsidP="001C17CF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>Протокол от «___</w:t>
      </w:r>
      <w:r w:rsidR="007354CC" w:rsidRPr="00A60716">
        <w:rPr>
          <w:color w:val="auto"/>
          <w:szCs w:val="28"/>
        </w:rPr>
        <w:t>_</w:t>
      </w:r>
      <w:proofErr w:type="gramStart"/>
      <w:r w:rsidR="007354CC" w:rsidRPr="00A60716">
        <w:rPr>
          <w:color w:val="auto"/>
          <w:szCs w:val="28"/>
        </w:rPr>
        <w:t>_</w:t>
      </w:r>
      <w:r w:rsidRPr="00A60716">
        <w:rPr>
          <w:color w:val="auto"/>
          <w:szCs w:val="28"/>
        </w:rPr>
        <w:t>»_</w:t>
      </w:r>
      <w:proofErr w:type="gramEnd"/>
      <w:r w:rsidRPr="00A60716">
        <w:rPr>
          <w:color w:val="auto"/>
          <w:szCs w:val="28"/>
        </w:rPr>
        <w:t>_______</w:t>
      </w:r>
      <w:r w:rsidR="007354CC" w:rsidRPr="00A60716">
        <w:rPr>
          <w:color w:val="auto"/>
          <w:szCs w:val="28"/>
        </w:rPr>
        <w:t>______</w:t>
      </w:r>
      <w:r w:rsidR="004909AC" w:rsidRPr="00A60716">
        <w:rPr>
          <w:color w:val="auto"/>
          <w:szCs w:val="28"/>
        </w:rPr>
        <w:t>2020</w:t>
      </w:r>
      <w:r w:rsidRPr="00A60716">
        <w:rPr>
          <w:color w:val="auto"/>
          <w:szCs w:val="28"/>
        </w:rPr>
        <w:t xml:space="preserve"> г. № _____</w:t>
      </w:r>
    </w:p>
    <w:p w:rsidR="001C17CF" w:rsidRPr="00A60716" w:rsidRDefault="001C17CF" w:rsidP="001C17C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C50B0" w:rsidRPr="00A60716" w:rsidRDefault="00CC50B0" w:rsidP="001C17CF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Председатель ПЦК </w:t>
      </w:r>
      <w:r w:rsidR="00D561BE" w:rsidRPr="00A60716">
        <w:rPr>
          <w:color w:val="auto"/>
          <w:szCs w:val="28"/>
        </w:rPr>
        <w:t>_______</w:t>
      </w:r>
      <w:r w:rsidR="001C17CF" w:rsidRPr="00A60716">
        <w:rPr>
          <w:color w:val="auto"/>
          <w:szCs w:val="28"/>
        </w:rPr>
        <w:t>___</w:t>
      </w:r>
      <w:r w:rsidR="004909AC" w:rsidRPr="00A60716">
        <w:rPr>
          <w:color w:val="auto"/>
          <w:szCs w:val="28"/>
        </w:rPr>
        <w:t>Е.А. Кухаренко</w:t>
      </w:r>
    </w:p>
    <w:p w:rsidR="00D561BE" w:rsidRPr="00A60716" w:rsidRDefault="00D561BE" w:rsidP="007354CC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7354CC" w:rsidRPr="00A60716" w:rsidRDefault="007354CC" w:rsidP="001C17C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7354CC" w:rsidRPr="00A60716" w:rsidRDefault="007354CC" w:rsidP="001C17C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D561BE" w:rsidRPr="00A60716" w:rsidRDefault="00D561BE" w:rsidP="001C17C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7354CC" w:rsidRPr="00A60716" w:rsidRDefault="007354CC" w:rsidP="007354CC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Согласовано </w:t>
      </w:r>
      <w:r w:rsidR="002B6677" w:rsidRPr="00A60716">
        <w:rPr>
          <w:color w:val="auto"/>
          <w:szCs w:val="28"/>
        </w:rPr>
        <w:t>и.о. зам. директора по УПР</w:t>
      </w:r>
      <w:r w:rsidR="004909AC" w:rsidRPr="00A60716">
        <w:rPr>
          <w:color w:val="auto"/>
          <w:szCs w:val="28"/>
        </w:rPr>
        <w:t xml:space="preserve"> </w:t>
      </w:r>
      <w:r w:rsidR="002B6677" w:rsidRPr="00A60716">
        <w:rPr>
          <w:color w:val="auto"/>
          <w:szCs w:val="28"/>
        </w:rPr>
        <w:t>КГБ ПОУ ХТТТ</w:t>
      </w:r>
    </w:p>
    <w:p w:rsidR="007354CC" w:rsidRPr="00A60716" w:rsidRDefault="007354CC" w:rsidP="007354CC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B6677" w:rsidRPr="00A60716" w:rsidRDefault="00B26E11" w:rsidP="007354CC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>«____» ______________20</w:t>
      </w:r>
      <w:r w:rsidR="00753482" w:rsidRPr="00A60716">
        <w:rPr>
          <w:color w:val="auto"/>
          <w:szCs w:val="28"/>
        </w:rPr>
        <w:t>20</w:t>
      </w:r>
      <w:r w:rsidR="007354CC" w:rsidRPr="00A60716">
        <w:rPr>
          <w:color w:val="auto"/>
          <w:szCs w:val="28"/>
        </w:rPr>
        <w:t xml:space="preserve"> г</w:t>
      </w:r>
      <w:r w:rsidR="00753482" w:rsidRPr="00A60716">
        <w:rPr>
          <w:color w:val="auto"/>
          <w:szCs w:val="28"/>
        </w:rPr>
        <w:t>.</w:t>
      </w:r>
      <w:r w:rsidR="002B6677" w:rsidRPr="00A60716">
        <w:rPr>
          <w:color w:val="auto"/>
          <w:szCs w:val="28"/>
        </w:rPr>
        <w:t xml:space="preserve"> _______</w:t>
      </w:r>
      <w:r w:rsidR="007354CC" w:rsidRPr="00A60716">
        <w:rPr>
          <w:color w:val="auto"/>
          <w:szCs w:val="28"/>
        </w:rPr>
        <w:t>___</w:t>
      </w:r>
      <w:r w:rsidR="002B6677" w:rsidRPr="00A60716">
        <w:rPr>
          <w:color w:val="auto"/>
          <w:szCs w:val="28"/>
        </w:rPr>
        <w:t xml:space="preserve"> Т.О. Оспищева</w:t>
      </w:r>
    </w:p>
    <w:p w:rsidR="00CC50B0" w:rsidRPr="00A60716" w:rsidRDefault="00CC50B0" w:rsidP="001C17C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C50B0" w:rsidRPr="00A60716" w:rsidRDefault="00CC50B0" w:rsidP="001C17CF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A60716">
        <w:rPr>
          <w:color w:val="auto"/>
          <w:szCs w:val="28"/>
        </w:rPr>
        <w:br w:type="page"/>
      </w: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A60716">
        <w:rPr>
          <w:b/>
          <w:color w:val="auto"/>
          <w:sz w:val="24"/>
          <w:szCs w:val="28"/>
        </w:rPr>
        <w:lastRenderedPageBreak/>
        <w:t>СОДЕРЖАНИЕ</w:t>
      </w:r>
    </w:p>
    <w:p w:rsidR="00D561BE" w:rsidRPr="00A60716" w:rsidRDefault="00D561BE" w:rsidP="007354CC">
      <w:pPr>
        <w:spacing w:after="0" w:line="240" w:lineRule="auto"/>
        <w:ind w:left="0" w:right="0" w:firstLine="0"/>
        <w:rPr>
          <w:b/>
          <w:color w:val="auto"/>
          <w:sz w:val="24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852"/>
      </w:tblGrid>
      <w:tr w:rsidR="00753482" w:rsidRPr="00A60716" w:rsidTr="00D561BE">
        <w:tc>
          <w:tcPr>
            <w:tcW w:w="8613" w:type="dxa"/>
          </w:tcPr>
          <w:p w:rsidR="00D561BE" w:rsidRPr="00A60716" w:rsidRDefault="00D561BE" w:rsidP="00384555">
            <w:pPr>
              <w:tabs>
                <w:tab w:val="left" w:pos="279"/>
              </w:tabs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A60716">
              <w:rPr>
                <w:color w:val="auto"/>
                <w:szCs w:val="28"/>
              </w:rPr>
              <w:t>1. Паспорт программы дисциплины</w:t>
            </w:r>
          </w:p>
        </w:tc>
        <w:tc>
          <w:tcPr>
            <w:tcW w:w="852" w:type="dxa"/>
          </w:tcPr>
          <w:p w:rsidR="00D561BE" w:rsidRPr="00A60716" w:rsidRDefault="00D561BE" w:rsidP="00D561B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8"/>
              </w:rPr>
            </w:pPr>
          </w:p>
        </w:tc>
      </w:tr>
      <w:tr w:rsidR="00753482" w:rsidRPr="00A60716" w:rsidTr="00D561BE">
        <w:tc>
          <w:tcPr>
            <w:tcW w:w="8613" w:type="dxa"/>
          </w:tcPr>
          <w:p w:rsidR="00D561BE" w:rsidRPr="00A60716" w:rsidRDefault="00D561BE" w:rsidP="00D561BE">
            <w:pPr>
              <w:tabs>
                <w:tab w:val="left" w:pos="279"/>
                <w:tab w:val="left" w:pos="993"/>
              </w:tabs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A60716">
              <w:rPr>
                <w:color w:val="auto"/>
                <w:szCs w:val="28"/>
              </w:rPr>
              <w:t>2. Структура и содержание дисциплины</w:t>
            </w:r>
          </w:p>
        </w:tc>
        <w:tc>
          <w:tcPr>
            <w:tcW w:w="852" w:type="dxa"/>
          </w:tcPr>
          <w:p w:rsidR="00D561BE" w:rsidRPr="00A60716" w:rsidRDefault="00D561BE" w:rsidP="00D561B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8"/>
              </w:rPr>
            </w:pPr>
          </w:p>
        </w:tc>
      </w:tr>
      <w:tr w:rsidR="00753482" w:rsidRPr="00A60716" w:rsidTr="00D561BE">
        <w:tc>
          <w:tcPr>
            <w:tcW w:w="8613" w:type="dxa"/>
          </w:tcPr>
          <w:p w:rsidR="00D561BE" w:rsidRPr="00A60716" w:rsidRDefault="00D561BE" w:rsidP="00D561BE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  <w:color w:val="auto"/>
              </w:rPr>
            </w:pPr>
            <w:r w:rsidRPr="00A60716">
              <w:rPr>
                <w:b w:val="0"/>
                <w:color w:val="auto"/>
                <w:szCs w:val="28"/>
              </w:rPr>
              <w:t>3. Условия реализации программы дисциплины</w:t>
            </w:r>
          </w:p>
        </w:tc>
        <w:tc>
          <w:tcPr>
            <w:tcW w:w="852" w:type="dxa"/>
          </w:tcPr>
          <w:p w:rsidR="00D561BE" w:rsidRPr="00A60716" w:rsidRDefault="00D561BE" w:rsidP="00D561B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8"/>
              </w:rPr>
            </w:pPr>
          </w:p>
        </w:tc>
      </w:tr>
      <w:tr w:rsidR="00753482" w:rsidRPr="00A60716" w:rsidTr="00D561BE">
        <w:tc>
          <w:tcPr>
            <w:tcW w:w="8613" w:type="dxa"/>
          </w:tcPr>
          <w:p w:rsidR="00D561BE" w:rsidRPr="00A60716" w:rsidRDefault="00D561BE" w:rsidP="00D561BE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  <w:color w:val="auto"/>
              </w:rPr>
            </w:pPr>
            <w:r w:rsidRPr="00A60716">
              <w:rPr>
                <w:b w:val="0"/>
                <w:color w:val="auto"/>
                <w:szCs w:val="28"/>
              </w:rPr>
              <w:t xml:space="preserve">4. Контроль и оценка результатов освоения дисциплины </w:t>
            </w:r>
          </w:p>
        </w:tc>
        <w:tc>
          <w:tcPr>
            <w:tcW w:w="852" w:type="dxa"/>
          </w:tcPr>
          <w:p w:rsidR="00D561BE" w:rsidRPr="00A60716" w:rsidRDefault="00D561BE" w:rsidP="00D561B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8"/>
              </w:rPr>
            </w:pPr>
          </w:p>
        </w:tc>
      </w:tr>
      <w:tr w:rsidR="00D02EB9" w:rsidRPr="00A60716" w:rsidTr="00D561BE">
        <w:tc>
          <w:tcPr>
            <w:tcW w:w="8613" w:type="dxa"/>
          </w:tcPr>
          <w:p w:rsidR="00D02EB9" w:rsidRPr="00A60716" w:rsidRDefault="00D02EB9" w:rsidP="00D561BE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  <w:color w:val="auto"/>
                <w:szCs w:val="28"/>
              </w:rPr>
            </w:pPr>
            <w:r w:rsidRPr="00A60716">
              <w:rPr>
                <w:b w:val="0"/>
                <w:color w:val="auto"/>
                <w:szCs w:val="28"/>
              </w:rPr>
              <w:t>5</w:t>
            </w:r>
            <w:r w:rsidRPr="00A60716">
              <w:rPr>
                <w:color w:val="auto"/>
                <w:szCs w:val="28"/>
              </w:rPr>
              <w:t xml:space="preserve"> </w:t>
            </w:r>
            <w:r w:rsidRPr="00A60716">
              <w:rPr>
                <w:b w:val="0"/>
                <w:color w:val="auto"/>
                <w:szCs w:val="28"/>
              </w:rPr>
              <w:t>Лист изменений и дополнений, внесенных в программу дисциплины</w:t>
            </w:r>
          </w:p>
        </w:tc>
        <w:tc>
          <w:tcPr>
            <w:tcW w:w="852" w:type="dxa"/>
          </w:tcPr>
          <w:p w:rsidR="00D02EB9" w:rsidRPr="00A60716" w:rsidRDefault="00D02EB9" w:rsidP="00D561B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8"/>
              </w:rPr>
            </w:pPr>
          </w:p>
        </w:tc>
      </w:tr>
    </w:tbl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6071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7354CC" w:rsidRPr="00A60716" w:rsidRDefault="007354CC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296174" w:rsidRPr="00A60716" w:rsidRDefault="00B52432" w:rsidP="001F775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4"/>
        </w:rPr>
      </w:pPr>
      <w:r w:rsidRPr="00A60716">
        <w:rPr>
          <w:b/>
          <w:color w:val="auto"/>
          <w:sz w:val="24"/>
          <w:szCs w:val="24"/>
        </w:rPr>
        <w:lastRenderedPageBreak/>
        <w:t>1. ПАСПОРТ</w:t>
      </w:r>
      <w:r w:rsidR="004909AC" w:rsidRPr="00A60716">
        <w:rPr>
          <w:b/>
          <w:color w:val="auto"/>
          <w:sz w:val="24"/>
          <w:szCs w:val="24"/>
        </w:rPr>
        <w:t xml:space="preserve"> РАБОЧЕЙ ПРОГРАММЫ</w:t>
      </w:r>
      <w:r w:rsidR="007354CC" w:rsidRPr="00A60716">
        <w:rPr>
          <w:b/>
          <w:color w:val="auto"/>
          <w:sz w:val="24"/>
          <w:szCs w:val="24"/>
        </w:rPr>
        <w:t xml:space="preserve"> </w:t>
      </w:r>
      <w:r w:rsidRPr="00A60716">
        <w:rPr>
          <w:b/>
          <w:color w:val="auto"/>
          <w:sz w:val="24"/>
          <w:szCs w:val="24"/>
        </w:rPr>
        <w:t>ДИСЦИПЛИНЫ</w:t>
      </w:r>
      <w:bookmarkEnd w:id="1"/>
    </w:p>
    <w:p w:rsidR="007354CC" w:rsidRPr="00A60716" w:rsidRDefault="007354CC" w:rsidP="001F775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4"/>
        </w:rPr>
      </w:pPr>
      <w:r w:rsidRPr="00A60716">
        <w:rPr>
          <w:b/>
          <w:color w:val="auto"/>
          <w:sz w:val="24"/>
          <w:szCs w:val="24"/>
        </w:rPr>
        <w:t>«ОП.09.  БЕЗОПАСНОСТЬ ЖИЗНЕДЕЯТЕЛЬНОСТИ»</w:t>
      </w:r>
    </w:p>
    <w:p w:rsidR="006A0F74" w:rsidRPr="00A60716" w:rsidRDefault="006A0F74" w:rsidP="001F7758">
      <w:pPr>
        <w:spacing w:after="0" w:line="240" w:lineRule="auto"/>
        <w:ind w:left="0" w:right="0" w:firstLine="709"/>
        <w:rPr>
          <w:b/>
          <w:color w:val="auto"/>
          <w:sz w:val="24"/>
          <w:szCs w:val="24"/>
        </w:rPr>
      </w:pPr>
    </w:p>
    <w:p w:rsidR="006A0F74" w:rsidRPr="00A60716" w:rsidRDefault="006A0F74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296174" w:rsidRPr="00A60716" w:rsidRDefault="00B52432" w:rsidP="006A0F74">
      <w:pPr>
        <w:pStyle w:val="a7"/>
        <w:numPr>
          <w:ilvl w:val="1"/>
          <w:numId w:val="5"/>
        </w:numPr>
        <w:spacing w:after="0" w:line="240" w:lineRule="auto"/>
        <w:ind w:right="0"/>
        <w:rPr>
          <w:b/>
          <w:color w:val="auto"/>
          <w:szCs w:val="28"/>
        </w:rPr>
      </w:pPr>
      <w:r w:rsidRPr="00A60716">
        <w:rPr>
          <w:b/>
          <w:color w:val="auto"/>
          <w:szCs w:val="28"/>
        </w:rPr>
        <w:t xml:space="preserve">Область применения программы </w:t>
      </w:r>
      <w:r w:rsidR="00384555" w:rsidRPr="00A60716">
        <w:rPr>
          <w:b/>
          <w:color w:val="auto"/>
          <w:szCs w:val="28"/>
        </w:rPr>
        <w:t>дисциплины</w:t>
      </w:r>
    </w:p>
    <w:p w:rsidR="006A0F74" w:rsidRPr="00A60716" w:rsidRDefault="006A0F74" w:rsidP="006A0F74">
      <w:pPr>
        <w:pStyle w:val="a7"/>
        <w:spacing w:after="0" w:line="240" w:lineRule="auto"/>
        <w:ind w:left="1504" w:right="0" w:firstLine="0"/>
        <w:rPr>
          <w:color w:val="auto"/>
          <w:szCs w:val="28"/>
        </w:rPr>
      </w:pPr>
    </w:p>
    <w:p w:rsidR="00296174" w:rsidRPr="00A60716" w:rsidRDefault="00C804CD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>П</w:t>
      </w:r>
      <w:r w:rsidR="007354CC" w:rsidRPr="00A60716">
        <w:rPr>
          <w:color w:val="auto"/>
          <w:szCs w:val="28"/>
        </w:rPr>
        <w:t xml:space="preserve">рограмма дисциплины </w:t>
      </w:r>
      <w:r w:rsidR="00B52432" w:rsidRPr="00A60716">
        <w:rPr>
          <w:color w:val="auto"/>
          <w:szCs w:val="28"/>
        </w:rPr>
        <w:t xml:space="preserve">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 (локомотивы), укрупненной группы 23.00.00 Техника и технологии наземного транспорта. </w:t>
      </w:r>
    </w:p>
    <w:p w:rsidR="00296174" w:rsidRPr="00A60716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6A0F74" w:rsidRPr="00A60716" w:rsidRDefault="00B52432" w:rsidP="006A0F74">
      <w:pPr>
        <w:pStyle w:val="a7"/>
        <w:numPr>
          <w:ilvl w:val="1"/>
          <w:numId w:val="5"/>
        </w:numPr>
        <w:spacing w:after="0" w:line="240" w:lineRule="auto"/>
        <w:ind w:right="0"/>
        <w:rPr>
          <w:b/>
          <w:color w:val="auto"/>
          <w:szCs w:val="28"/>
        </w:rPr>
      </w:pPr>
      <w:r w:rsidRPr="00A60716">
        <w:rPr>
          <w:b/>
          <w:color w:val="auto"/>
          <w:szCs w:val="28"/>
        </w:rPr>
        <w:t>Место дисциплины в структуре программы подготовки специалистов среднего звена:</w:t>
      </w:r>
    </w:p>
    <w:p w:rsidR="00296174" w:rsidRPr="00A60716" w:rsidRDefault="00296174" w:rsidP="006A0F74">
      <w:pPr>
        <w:pStyle w:val="a7"/>
        <w:spacing w:after="0" w:line="240" w:lineRule="auto"/>
        <w:ind w:left="1504" w:right="0" w:firstLine="0"/>
        <w:rPr>
          <w:color w:val="auto"/>
          <w:szCs w:val="28"/>
        </w:rPr>
      </w:pPr>
    </w:p>
    <w:p w:rsidR="00296174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входит в общепрофессиональные дисциплины профессионального учебного цикла. </w:t>
      </w:r>
    </w:p>
    <w:p w:rsidR="00296174" w:rsidRPr="00A60716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60716" w:rsidRDefault="00B52432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A60716">
        <w:rPr>
          <w:b/>
          <w:color w:val="auto"/>
          <w:szCs w:val="28"/>
        </w:rPr>
        <w:t>1.3. Цели и задачи дисциплины – требования к результатам освоения дисциплины:</w:t>
      </w:r>
    </w:p>
    <w:p w:rsidR="006A0F74" w:rsidRPr="00A60716" w:rsidRDefault="006A0F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В результате освоения дисциплины обучающийся должен уметь: </w:t>
      </w:r>
    </w:p>
    <w:p w:rsidR="00296174" w:rsidRPr="00A60716" w:rsidRDefault="00B52432" w:rsidP="006A0F7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организовывать и проводить мероприятия по защите работников и населения от негативных воздействий чрезвычайных ситуаций; </w:t>
      </w:r>
    </w:p>
    <w:p w:rsidR="00296174" w:rsidRPr="00A60716" w:rsidRDefault="00B52432" w:rsidP="006A0F7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предпринимать профилактические меры для снижения уровня опасностей различного вида и их последствий в профессиональной деятельности и быту; </w:t>
      </w:r>
    </w:p>
    <w:p w:rsidR="00296174" w:rsidRPr="00A60716" w:rsidRDefault="00B52432" w:rsidP="006A0F7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использовать средства индивидуальной и коллективной защиты от оружия массового поражения;  </w:t>
      </w:r>
    </w:p>
    <w:p w:rsidR="00296174" w:rsidRPr="00A60716" w:rsidRDefault="00B52432" w:rsidP="006A0F7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применять первичные средства пожаротушения; </w:t>
      </w:r>
    </w:p>
    <w:p w:rsidR="00296174" w:rsidRPr="00A60716" w:rsidRDefault="00B52432" w:rsidP="006A0F7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ориентироваться в перечне военно-учетных специальностей и самостоятельно определять среди них родственные полученной специальности; </w:t>
      </w:r>
    </w:p>
    <w:p w:rsidR="00296174" w:rsidRPr="00A60716" w:rsidRDefault="00B52432" w:rsidP="006A0F7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</w:r>
    </w:p>
    <w:p w:rsidR="00A26877" w:rsidRPr="00A60716" w:rsidRDefault="00B52432" w:rsidP="006A0F7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владеть способами бесконфликтного общения и саморегуляции в повседневной деятельности и экстремальных условиях военной службы; </w:t>
      </w:r>
    </w:p>
    <w:p w:rsidR="00296174" w:rsidRPr="00A60716" w:rsidRDefault="00B52432" w:rsidP="006A0F7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оказывать первую помощь пострадавшим. </w:t>
      </w:r>
    </w:p>
    <w:p w:rsidR="00296174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В результате освоения дисциплины обучающийся должен знать: </w:t>
      </w:r>
    </w:p>
    <w:p w:rsidR="00296174" w:rsidRPr="00A60716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</w:r>
    </w:p>
    <w:p w:rsidR="00296174" w:rsidRPr="00A60716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lastRenderedPageBreak/>
        <w:t xml:space="preserve">основные виды потенциальных опасностей и их последствия в профессиональной деятельности и быту, принципы снижения вероятности их реализации; </w:t>
      </w:r>
    </w:p>
    <w:p w:rsidR="00296174" w:rsidRPr="00A60716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основы военной службы и обороны государства; </w:t>
      </w:r>
    </w:p>
    <w:p w:rsidR="00A26877" w:rsidRPr="00A60716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задачи и основные мероприятия гражданской обороны;  </w:t>
      </w:r>
    </w:p>
    <w:p w:rsidR="00296174" w:rsidRPr="00A60716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 способы защиты населения от оружия массового поражения; </w:t>
      </w:r>
    </w:p>
    <w:p w:rsidR="00296174" w:rsidRPr="00A60716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меры пожарной безопасности и правила безопасного поведения при пожарах; </w:t>
      </w:r>
    </w:p>
    <w:p w:rsidR="00296174" w:rsidRPr="00A60716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организацию и порядок призыва граждан на военную службу и поступления на неё в добровольном порядке; </w:t>
      </w:r>
    </w:p>
    <w:p w:rsidR="00296174" w:rsidRPr="00A60716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 </w:t>
      </w:r>
    </w:p>
    <w:p w:rsidR="00296174" w:rsidRPr="00A60716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область применения получаемых профессиональных знаний при исполнении обязанностей военной службы; </w:t>
      </w:r>
    </w:p>
    <w:p w:rsidR="00296174" w:rsidRPr="00A60716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порядок и правила оказания первой помощи пострадавшим. </w:t>
      </w:r>
    </w:p>
    <w:p w:rsidR="00A26877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>В результате освоения дисциплины обучающийся д</w:t>
      </w:r>
      <w:r w:rsidR="00A26877" w:rsidRPr="00A60716">
        <w:rPr>
          <w:color w:val="auto"/>
          <w:szCs w:val="28"/>
        </w:rPr>
        <w:t xml:space="preserve">олжен иметь практический опыт по </w:t>
      </w:r>
      <w:r w:rsidRPr="00A60716">
        <w:rPr>
          <w:color w:val="auto"/>
          <w:szCs w:val="28"/>
        </w:rPr>
        <w:t>организации и проведения мероприятий по защите работников и населения от негативных воз</w:t>
      </w:r>
      <w:r w:rsidR="00A26877" w:rsidRPr="00A60716">
        <w:rPr>
          <w:color w:val="auto"/>
          <w:szCs w:val="28"/>
        </w:rPr>
        <w:t>действий чрезвычайных ситуаций.</w:t>
      </w:r>
    </w:p>
    <w:p w:rsidR="00296174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Формируемые общие компетенции, включающие в себя способность: </w:t>
      </w:r>
    </w:p>
    <w:p w:rsidR="00296174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296174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296174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296174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296174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296174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296174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296174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ОК </w:t>
      </w:r>
      <w:proofErr w:type="gramStart"/>
      <w:r w:rsidRPr="00A60716">
        <w:rPr>
          <w:color w:val="auto"/>
          <w:szCs w:val="28"/>
        </w:rPr>
        <w:t>8.Самостоятельно</w:t>
      </w:r>
      <w:proofErr w:type="gramEnd"/>
      <w:r w:rsidRPr="00A60716">
        <w:rPr>
          <w:color w:val="auto"/>
          <w:szCs w:val="28"/>
        </w:rPr>
        <w:t xml:space="preserve"> определять задачи </w:t>
      </w:r>
      <w:proofErr w:type="spellStart"/>
      <w:r w:rsidRPr="00A60716">
        <w:rPr>
          <w:color w:val="auto"/>
          <w:szCs w:val="28"/>
        </w:rPr>
        <w:t>профессиональногои</w:t>
      </w:r>
      <w:proofErr w:type="spellEnd"/>
      <w:r w:rsidRPr="00A60716">
        <w:rPr>
          <w:color w:val="auto"/>
          <w:szCs w:val="28"/>
        </w:rPr>
        <w:t xml:space="preserve"> личностного развития, заниматься самообразованием, осознанно планировать повышение квалификации. </w:t>
      </w:r>
    </w:p>
    <w:p w:rsidR="00D02EB9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ОК </w:t>
      </w:r>
      <w:proofErr w:type="gramStart"/>
      <w:r w:rsidRPr="00A60716">
        <w:rPr>
          <w:color w:val="auto"/>
          <w:szCs w:val="28"/>
        </w:rPr>
        <w:t>9.Ориентироватьсяв</w:t>
      </w:r>
      <w:r w:rsidR="00A26877" w:rsidRPr="00A60716">
        <w:rPr>
          <w:color w:val="auto"/>
          <w:szCs w:val="28"/>
        </w:rPr>
        <w:t>условиях</w:t>
      </w:r>
      <w:proofErr w:type="gramEnd"/>
      <w:r w:rsidR="00A26877" w:rsidRPr="00A60716">
        <w:rPr>
          <w:color w:val="auto"/>
          <w:szCs w:val="28"/>
        </w:rPr>
        <w:t xml:space="preserve"> частой </w:t>
      </w:r>
      <w:r w:rsidRPr="00A60716">
        <w:rPr>
          <w:color w:val="auto"/>
          <w:szCs w:val="28"/>
        </w:rPr>
        <w:t>смены</w:t>
      </w:r>
      <w:r w:rsidR="00A26877" w:rsidRPr="00A60716">
        <w:rPr>
          <w:color w:val="auto"/>
          <w:szCs w:val="28"/>
        </w:rPr>
        <w:t xml:space="preserve"> технологий </w:t>
      </w:r>
      <w:r w:rsidRPr="00A60716">
        <w:rPr>
          <w:color w:val="auto"/>
          <w:szCs w:val="28"/>
        </w:rPr>
        <w:t>в профессиональной деятельности.</w:t>
      </w:r>
    </w:p>
    <w:p w:rsidR="00D02EB9" w:rsidRPr="00A60716" w:rsidRDefault="00D02EB9" w:rsidP="00D02EB9">
      <w:pPr>
        <w:shd w:val="clear" w:color="auto" w:fill="FFFFFF"/>
        <w:suppressAutoHyphens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A60716">
        <w:rPr>
          <w:rFonts w:eastAsia="Calibri"/>
          <w:color w:val="auto"/>
          <w:szCs w:val="28"/>
          <w:lang w:eastAsia="en-US"/>
        </w:rPr>
        <w:t>ОК. 10. Использовать знания по финансовой грамотности, планировать предпринимательскую деятельность в профессиональной сфере</w:t>
      </w:r>
    </w:p>
    <w:p w:rsidR="00296174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 </w:t>
      </w:r>
    </w:p>
    <w:p w:rsidR="00296174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lastRenderedPageBreak/>
        <w:t xml:space="preserve">Формируемые профессиональные компетенции, включающие в себя способность: </w:t>
      </w:r>
    </w:p>
    <w:p w:rsidR="00296174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ПК 1.1. Эксплуатировать подвижной состав железных дорог. </w:t>
      </w:r>
    </w:p>
    <w:p w:rsidR="00296174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ПК 1.2. Производить техническое обслуживание и ремонт подвижного состава железных дорог в соответствии с требованиями технологических процессов. </w:t>
      </w:r>
    </w:p>
    <w:p w:rsidR="00296174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ПК 1.3. Обеспечивать безопасность движения подвижного состава. </w:t>
      </w:r>
    </w:p>
    <w:p w:rsidR="00296174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ПК 2.1. Планировать и организовывать производственные работы коллективом исполнителей. </w:t>
      </w:r>
    </w:p>
    <w:p w:rsidR="00296174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 ПК 2.2. Планировать и организовывать мероприятия по соблюдению норм безопасных условий труда. </w:t>
      </w:r>
    </w:p>
    <w:p w:rsidR="00296174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ПК 2.3. Контролировать и оценивать качество выполняемых работ. </w:t>
      </w:r>
    </w:p>
    <w:p w:rsidR="00296174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ПК 3.1. Оформлять техническую и технологическую документацию. </w:t>
      </w:r>
    </w:p>
    <w:p w:rsidR="00296174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</w:r>
    </w:p>
    <w:p w:rsidR="00296174" w:rsidRPr="00A60716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60716" w:rsidRDefault="00B52432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A60716">
        <w:rPr>
          <w:b/>
          <w:color w:val="auto"/>
          <w:szCs w:val="28"/>
        </w:rPr>
        <w:t xml:space="preserve">1.4. Количество часов на освоение </w:t>
      </w:r>
      <w:r w:rsidR="00384555" w:rsidRPr="00A60716">
        <w:rPr>
          <w:b/>
          <w:color w:val="auto"/>
          <w:szCs w:val="28"/>
        </w:rPr>
        <w:t>п</w:t>
      </w:r>
      <w:r w:rsidR="00753482" w:rsidRPr="00A60716">
        <w:rPr>
          <w:b/>
          <w:color w:val="auto"/>
          <w:szCs w:val="28"/>
        </w:rPr>
        <w:t>рограммы дисциплины:</w:t>
      </w:r>
    </w:p>
    <w:p w:rsidR="006A0F74" w:rsidRPr="00A60716" w:rsidRDefault="006A0F74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максимальная учебная нагрузка </w:t>
      </w:r>
      <w:r w:rsidR="00A26877" w:rsidRPr="00A60716">
        <w:rPr>
          <w:color w:val="auto"/>
          <w:szCs w:val="28"/>
        </w:rPr>
        <w:t xml:space="preserve">- </w:t>
      </w:r>
      <w:r w:rsidR="004909AC" w:rsidRPr="00A60716">
        <w:rPr>
          <w:color w:val="auto"/>
          <w:szCs w:val="28"/>
        </w:rPr>
        <w:t>112</w:t>
      </w:r>
      <w:r w:rsidRPr="00A60716">
        <w:rPr>
          <w:color w:val="auto"/>
          <w:szCs w:val="28"/>
        </w:rPr>
        <w:t xml:space="preserve"> часов, в том числе: </w:t>
      </w:r>
    </w:p>
    <w:p w:rsidR="00A26877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обязательная аудиторная учебная нагрузка </w:t>
      </w:r>
      <w:r w:rsidR="00A26877" w:rsidRPr="00A60716">
        <w:rPr>
          <w:color w:val="auto"/>
          <w:szCs w:val="28"/>
        </w:rPr>
        <w:t xml:space="preserve">- </w:t>
      </w:r>
      <w:r w:rsidRPr="00A60716">
        <w:rPr>
          <w:color w:val="auto"/>
          <w:szCs w:val="28"/>
        </w:rPr>
        <w:t xml:space="preserve">76 часов; </w:t>
      </w:r>
    </w:p>
    <w:p w:rsidR="00296174" w:rsidRPr="00A6071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самостоятельная работа </w:t>
      </w:r>
      <w:r w:rsidR="00A26877" w:rsidRPr="00A60716">
        <w:rPr>
          <w:color w:val="auto"/>
          <w:szCs w:val="28"/>
        </w:rPr>
        <w:t xml:space="preserve">- </w:t>
      </w:r>
      <w:r w:rsidR="004909AC" w:rsidRPr="00A60716">
        <w:rPr>
          <w:color w:val="auto"/>
          <w:szCs w:val="28"/>
        </w:rPr>
        <w:t>36</w:t>
      </w:r>
      <w:r w:rsidRPr="00A60716">
        <w:rPr>
          <w:color w:val="auto"/>
          <w:szCs w:val="28"/>
        </w:rPr>
        <w:t xml:space="preserve"> часов. </w:t>
      </w:r>
    </w:p>
    <w:p w:rsidR="00296174" w:rsidRPr="00A60716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60716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60716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60716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804CD" w:rsidRPr="00A60716" w:rsidRDefault="00C804CD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C804CD" w:rsidRPr="00A60716" w:rsidRDefault="00C804CD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C804CD" w:rsidRPr="00A60716" w:rsidRDefault="00C804CD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C804CD" w:rsidRPr="00A60716" w:rsidRDefault="00C804CD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60716" w:rsidRDefault="00A26877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60716" w:rsidRDefault="00A26877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60716" w:rsidRDefault="00A26877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60716" w:rsidRDefault="00A26877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60716" w:rsidRDefault="00A26877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60716" w:rsidRDefault="00A26877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60716" w:rsidRDefault="00A26877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60716" w:rsidRDefault="00A26877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60716" w:rsidRDefault="00A26877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60716" w:rsidRDefault="00A26877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60716" w:rsidRDefault="00A26877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60716" w:rsidRDefault="00A26877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296174" w:rsidRPr="00A60716" w:rsidRDefault="00296174" w:rsidP="001A5261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727084" w:rsidRPr="00A60716" w:rsidRDefault="00727084" w:rsidP="001A5261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753482" w:rsidRPr="00A60716" w:rsidRDefault="00753482">
      <w:pPr>
        <w:spacing w:after="160" w:line="259" w:lineRule="auto"/>
        <w:ind w:left="0" w:right="0" w:firstLine="0"/>
        <w:jc w:val="left"/>
        <w:rPr>
          <w:b/>
          <w:color w:val="auto"/>
          <w:sz w:val="24"/>
          <w:szCs w:val="24"/>
        </w:rPr>
      </w:pPr>
      <w:bookmarkStart w:id="2" w:name="_Toc47222"/>
      <w:r w:rsidRPr="00A60716">
        <w:rPr>
          <w:b/>
          <w:color w:val="auto"/>
          <w:sz w:val="24"/>
          <w:szCs w:val="24"/>
        </w:rPr>
        <w:br w:type="page"/>
      </w:r>
    </w:p>
    <w:p w:rsidR="006A0F74" w:rsidRPr="00A60716" w:rsidRDefault="00B52432" w:rsidP="00FA2EF3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right="0" w:firstLine="709"/>
        <w:jc w:val="center"/>
        <w:rPr>
          <w:b/>
          <w:color w:val="auto"/>
          <w:sz w:val="24"/>
          <w:szCs w:val="24"/>
        </w:rPr>
      </w:pPr>
      <w:r w:rsidRPr="00A60716">
        <w:rPr>
          <w:b/>
          <w:color w:val="auto"/>
          <w:sz w:val="24"/>
          <w:szCs w:val="24"/>
        </w:rPr>
        <w:lastRenderedPageBreak/>
        <w:t xml:space="preserve">СТРУКТУРА ИСОДЕРЖАНИЕ </w:t>
      </w:r>
      <w:r w:rsidR="00384555" w:rsidRPr="00A60716">
        <w:rPr>
          <w:b/>
          <w:color w:val="auto"/>
          <w:sz w:val="24"/>
          <w:szCs w:val="24"/>
        </w:rPr>
        <w:t xml:space="preserve">ПРОГРАММЫ </w:t>
      </w:r>
      <w:r w:rsidRPr="00A60716">
        <w:rPr>
          <w:b/>
          <w:color w:val="auto"/>
          <w:sz w:val="24"/>
          <w:szCs w:val="24"/>
        </w:rPr>
        <w:t>ДИСЦИПЛИНЫ</w:t>
      </w:r>
    </w:p>
    <w:bookmarkEnd w:id="2"/>
    <w:p w:rsidR="00296174" w:rsidRPr="00A60716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A60716" w:rsidRDefault="00B52432" w:rsidP="006A0F74">
      <w:pPr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  <w:r w:rsidRPr="00A60716">
        <w:rPr>
          <w:b/>
          <w:color w:val="auto"/>
          <w:szCs w:val="28"/>
        </w:rPr>
        <w:t xml:space="preserve">2.1. Объем дисциплины и виды учебной работы </w:t>
      </w:r>
    </w:p>
    <w:p w:rsidR="006A0F74" w:rsidRPr="00A60716" w:rsidRDefault="006A0F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tbl>
      <w:tblPr>
        <w:tblStyle w:val="TableGrid"/>
        <w:tblW w:w="9708" w:type="dxa"/>
        <w:tblInd w:w="0" w:type="dxa"/>
        <w:tblCellMar>
          <w:top w:w="16" w:type="dxa"/>
          <w:left w:w="108" w:type="dxa"/>
          <w:bottom w:w="4" w:type="dxa"/>
          <w:right w:w="58" w:type="dxa"/>
        </w:tblCellMar>
        <w:tblLook w:val="04A0" w:firstRow="1" w:lastRow="0" w:firstColumn="1" w:lastColumn="0" w:noHBand="0" w:noVBand="1"/>
      </w:tblPr>
      <w:tblGrid>
        <w:gridCol w:w="7908"/>
        <w:gridCol w:w="1800"/>
      </w:tblGrid>
      <w:tr w:rsidR="00753482" w:rsidRPr="00A60716" w:rsidTr="00CD58F5">
        <w:trPr>
          <w:trHeight w:val="470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60716" w:rsidRDefault="00B52432" w:rsidP="00564E32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60716" w:rsidRDefault="00B52432" w:rsidP="00564E32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Объем часов</w:t>
            </w:r>
          </w:p>
        </w:tc>
      </w:tr>
      <w:tr w:rsidR="00753482" w:rsidRPr="00A60716" w:rsidTr="00CD58F5">
        <w:trPr>
          <w:trHeight w:val="331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6240DF">
            <w:pPr>
              <w:spacing w:after="0" w:line="240" w:lineRule="auto"/>
              <w:ind w:left="-38" w:right="125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564E32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11</w:t>
            </w:r>
            <w:r w:rsidR="004909AC" w:rsidRPr="00A60716">
              <w:rPr>
                <w:color w:val="auto"/>
                <w:sz w:val="24"/>
                <w:szCs w:val="24"/>
              </w:rPr>
              <w:t>2</w:t>
            </w:r>
          </w:p>
        </w:tc>
      </w:tr>
      <w:tr w:rsidR="00753482" w:rsidRPr="00A60716" w:rsidTr="00CD58F5">
        <w:trPr>
          <w:trHeight w:val="331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6240DF">
            <w:pPr>
              <w:spacing w:after="0" w:line="240" w:lineRule="auto"/>
              <w:ind w:left="-38" w:right="125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Обязательная аудиторная учебная нагрузка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564E32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76</w:t>
            </w:r>
          </w:p>
        </w:tc>
      </w:tr>
      <w:tr w:rsidR="00753482" w:rsidRPr="00A60716" w:rsidTr="00CD58F5">
        <w:trPr>
          <w:trHeight w:val="334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6240DF">
            <w:pPr>
              <w:spacing w:after="0" w:line="240" w:lineRule="auto"/>
              <w:ind w:left="-38" w:right="125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296174" w:rsidP="00564E32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CD58F5">
        <w:trPr>
          <w:trHeight w:val="331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6240DF">
            <w:pPr>
              <w:spacing w:after="0" w:line="240" w:lineRule="auto"/>
              <w:ind w:left="-38" w:right="125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C804CD" w:rsidP="00564E32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48</w:t>
            </w:r>
          </w:p>
        </w:tc>
      </w:tr>
      <w:tr w:rsidR="00753482" w:rsidRPr="00A60716" w:rsidTr="00CD58F5">
        <w:trPr>
          <w:trHeight w:val="332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6240DF">
            <w:pPr>
              <w:spacing w:after="0" w:line="240" w:lineRule="auto"/>
              <w:ind w:left="-38" w:right="125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564E32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3</w:t>
            </w:r>
            <w:r w:rsidR="004909AC" w:rsidRPr="00A60716">
              <w:rPr>
                <w:color w:val="auto"/>
                <w:sz w:val="24"/>
                <w:szCs w:val="24"/>
              </w:rPr>
              <w:t>6</w:t>
            </w:r>
          </w:p>
        </w:tc>
      </w:tr>
      <w:tr w:rsidR="00753482" w:rsidRPr="00A60716" w:rsidTr="00CD58F5">
        <w:trPr>
          <w:trHeight w:val="334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6240DF">
            <w:pPr>
              <w:spacing w:after="0" w:line="240" w:lineRule="auto"/>
              <w:ind w:left="-38" w:right="125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296174" w:rsidP="00564E32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CD58F5">
        <w:trPr>
          <w:trHeight w:val="552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877" w:rsidRPr="00A60716" w:rsidRDefault="00B52432" w:rsidP="006240DF">
            <w:pPr>
              <w:spacing w:after="0" w:line="240" w:lineRule="auto"/>
              <w:ind w:left="-38" w:right="125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проработка учебной литературы </w:t>
            </w:r>
          </w:p>
          <w:p w:rsidR="00296174" w:rsidRPr="00A60716" w:rsidRDefault="00B52432" w:rsidP="006240DF">
            <w:pPr>
              <w:spacing w:after="0" w:line="240" w:lineRule="auto"/>
              <w:ind w:left="-38" w:right="125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подготовка рефератов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564E32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2</w:t>
            </w:r>
            <w:r w:rsidR="00C804CD" w:rsidRPr="00A60716">
              <w:rPr>
                <w:color w:val="auto"/>
                <w:sz w:val="24"/>
                <w:szCs w:val="24"/>
              </w:rPr>
              <w:t>8</w:t>
            </w:r>
          </w:p>
          <w:p w:rsidR="00296174" w:rsidRPr="00A60716" w:rsidRDefault="004909AC" w:rsidP="00564E32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8</w:t>
            </w:r>
          </w:p>
        </w:tc>
      </w:tr>
      <w:tr w:rsidR="00296174" w:rsidRPr="00A60716" w:rsidTr="00CD58F5">
        <w:trPr>
          <w:trHeight w:val="250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6174" w:rsidRPr="00A60716" w:rsidRDefault="004909AC" w:rsidP="006240DF">
            <w:pPr>
              <w:spacing w:after="0" w:line="240" w:lineRule="auto"/>
              <w:ind w:left="-38" w:right="125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Итоговая</w:t>
            </w:r>
            <w:r w:rsidR="00A26877" w:rsidRPr="00A60716">
              <w:rPr>
                <w:color w:val="auto"/>
                <w:sz w:val="24"/>
                <w:szCs w:val="24"/>
              </w:rPr>
              <w:t xml:space="preserve">  аттестация в форме </w:t>
            </w:r>
            <w:r w:rsidR="00C804CD" w:rsidRPr="00A60716">
              <w:rPr>
                <w:color w:val="auto"/>
                <w:sz w:val="24"/>
                <w:szCs w:val="24"/>
              </w:rPr>
              <w:t>з</w:t>
            </w:r>
            <w:r w:rsidR="00B52432" w:rsidRPr="00A60716">
              <w:rPr>
                <w:color w:val="auto"/>
                <w:sz w:val="24"/>
                <w:szCs w:val="24"/>
              </w:rPr>
              <w:t xml:space="preserve">ачета 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96174" w:rsidRPr="00A60716" w:rsidRDefault="00296174" w:rsidP="00564E32">
            <w:pPr>
              <w:spacing w:after="0" w:line="240" w:lineRule="auto"/>
              <w:ind w:left="104" w:right="125" w:firstLine="0"/>
              <w:jc w:val="right"/>
              <w:rPr>
                <w:color w:val="auto"/>
                <w:sz w:val="24"/>
                <w:szCs w:val="24"/>
              </w:rPr>
            </w:pPr>
          </w:p>
        </w:tc>
      </w:tr>
    </w:tbl>
    <w:p w:rsidR="00296174" w:rsidRPr="00A60716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296174" w:rsidRPr="00A60716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296174" w:rsidRPr="00A60716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296174" w:rsidRPr="00A60716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296174" w:rsidRPr="00A60716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  <w:sectPr w:rsidR="00296174" w:rsidRPr="00A60716" w:rsidSect="001A5261">
          <w:footerReference w:type="even" r:id="rId11"/>
          <w:footerReference w:type="default" r:id="rId12"/>
          <w:footerReference w:type="first" r:id="rId13"/>
          <w:pgSz w:w="11906" w:h="16838"/>
          <w:pgMar w:top="851" w:right="851" w:bottom="851" w:left="1701" w:header="709" w:footer="709" w:gutter="0"/>
          <w:pgNumType w:start="2"/>
          <w:cols w:space="720"/>
          <w:docGrid w:linePitch="381"/>
        </w:sectPr>
      </w:pPr>
    </w:p>
    <w:p w:rsidR="00901BCB" w:rsidRPr="00A60716" w:rsidRDefault="00B52432" w:rsidP="006A0F74">
      <w:pPr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  <w:r w:rsidRPr="00A60716">
        <w:rPr>
          <w:b/>
          <w:color w:val="auto"/>
          <w:szCs w:val="28"/>
        </w:rPr>
        <w:lastRenderedPageBreak/>
        <w:t xml:space="preserve"> 2.2. Тематический план и содержание дисциплины</w:t>
      </w:r>
    </w:p>
    <w:p w:rsidR="00A26877" w:rsidRPr="00A60716" w:rsidRDefault="00A26877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32"/>
        <w:gridCol w:w="7558"/>
        <w:gridCol w:w="992"/>
        <w:gridCol w:w="1134"/>
        <w:gridCol w:w="992"/>
        <w:gridCol w:w="1416"/>
      </w:tblGrid>
      <w:tr w:rsidR="00753482" w:rsidRPr="00A60716" w:rsidTr="00A02F38">
        <w:trPr>
          <w:trHeight w:val="20"/>
        </w:trPr>
        <w:tc>
          <w:tcPr>
            <w:tcW w:w="808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20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-109" w:right="-107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Объем часов</w:t>
            </w:r>
          </w:p>
        </w:tc>
        <w:tc>
          <w:tcPr>
            <w:tcW w:w="393" w:type="pct"/>
          </w:tcPr>
          <w:p w:rsidR="001F21A0" w:rsidRPr="00A60716" w:rsidRDefault="001F21A0" w:rsidP="00D02EB9">
            <w:pPr>
              <w:tabs>
                <w:tab w:val="left" w:pos="102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9" w:right="34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Объем часов</w:t>
            </w:r>
          </w:p>
          <w:p w:rsidR="001F21A0" w:rsidRPr="00A60716" w:rsidRDefault="001F21A0" w:rsidP="00D02EB9">
            <w:pPr>
              <w:tabs>
                <w:tab w:val="left" w:pos="102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9" w:right="34"/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 w:rsidRPr="00A60716">
              <w:rPr>
                <w:bCs/>
                <w:color w:val="auto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344" w:type="pct"/>
          </w:tcPr>
          <w:p w:rsidR="001F21A0" w:rsidRPr="00A60716" w:rsidRDefault="001F21A0" w:rsidP="00D02EB9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9" w:right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Объем часов</w:t>
            </w:r>
          </w:p>
          <w:p w:rsidR="001F21A0" w:rsidRPr="00A60716" w:rsidRDefault="001F21A0" w:rsidP="00D02EB9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9" w:right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ср</w:t>
            </w:r>
          </w:p>
        </w:tc>
        <w:tc>
          <w:tcPr>
            <w:tcW w:w="491" w:type="pct"/>
          </w:tcPr>
          <w:p w:rsidR="001F21A0" w:rsidRPr="00A60716" w:rsidRDefault="004909AC" w:rsidP="00D02EB9">
            <w:pPr>
              <w:tabs>
                <w:tab w:val="left" w:pos="12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Уровень освоения</w:t>
            </w:r>
          </w:p>
        </w:tc>
      </w:tr>
      <w:tr w:rsidR="00753482" w:rsidRPr="00A60716" w:rsidTr="00A02F38">
        <w:trPr>
          <w:trHeight w:val="20"/>
        </w:trPr>
        <w:tc>
          <w:tcPr>
            <w:tcW w:w="808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620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491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6</w:t>
            </w:r>
          </w:p>
        </w:tc>
      </w:tr>
      <w:tr w:rsidR="00753482" w:rsidRPr="00A60716" w:rsidTr="00A02F38">
        <w:trPr>
          <w:trHeight w:val="20"/>
        </w:trPr>
        <w:tc>
          <w:tcPr>
            <w:tcW w:w="808" w:type="pct"/>
          </w:tcPr>
          <w:p w:rsidR="001F21A0" w:rsidRPr="00A60716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Введение</w:t>
            </w:r>
          </w:p>
        </w:tc>
        <w:tc>
          <w:tcPr>
            <w:tcW w:w="2620" w:type="pct"/>
          </w:tcPr>
          <w:p w:rsidR="001F21A0" w:rsidRPr="00A60716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Содержание дисциплины, цели и задачи, основные понятия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20"/>
        </w:trPr>
        <w:tc>
          <w:tcPr>
            <w:tcW w:w="3428" w:type="pct"/>
            <w:gridSpan w:val="2"/>
          </w:tcPr>
          <w:p w:rsidR="001F21A0" w:rsidRPr="00A60716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Раздел 1.  Чрезвычайные ситуации (ЧС) мирного и военного времени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562"/>
        </w:trPr>
        <w:tc>
          <w:tcPr>
            <w:tcW w:w="808" w:type="pct"/>
            <w:vMerge w:val="restart"/>
          </w:tcPr>
          <w:p w:rsidR="001F21A0" w:rsidRPr="00A60716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Тема 1.1.</w:t>
            </w:r>
          </w:p>
          <w:p w:rsidR="001F21A0" w:rsidRPr="00A60716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Общая характеристика ЧС</w:t>
            </w:r>
          </w:p>
        </w:tc>
        <w:tc>
          <w:tcPr>
            <w:tcW w:w="2620" w:type="pct"/>
          </w:tcPr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4909AC" w:rsidRPr="00A60716" w:rsidRDefault="001F21A0" w:rsidP="004909AC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Общая характеристика ЧС. </w:t>
            </w:r>
          </w:p>
          <w:p w:rsidR="001F21A0" w:rsidRPr="00A60716" w:rsidRDefault="001F21A0" w:rsidP="004909AC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ЧС природного и техногенного характера 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60716" w:rsidRDefault="004909AC" w:rsidP="00F101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1</w:t>
            </w:r>
          </w:p>
        </w:tc>
      </w:tr>
      <w:tr w:rsidR="00753482" w:rsidRPr="00A60716" w:rsidTr="00A02F38">
        <w:trPr>
          <w:trHeight w:val="237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 w:val="restart"/>
          </w:tcPr>
          <w:p w:rsidR="00F101C2" w:rsidRPr="00A60716" w:rsidRDefault="004909AC" w:rsidP="00F101C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2</w:t>
            </w:r>
          </w:p>
          <w:p w:rsidR="00F101C2" w:rsidRPr="00A60716" w:rsidRDefault="00F101C2" w:rsidP="00F101C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553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Практическое занятие 1</w:t>
            </w:r>
          </w:p>
          <w:p w:rsidR="00F101C2" w:rsidRPr="00A60716" w:rsidRDefault="00F101C2" w:rsidP="00A02F38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Действия при угрозе и осуществлении террористических актов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F101C2">
            <w:pPr>
              <w:spacing w:after="0" w:line="240" w:lineRule="auto"/>
              <w:ind w:left="142" w:right="67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486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Практическое занятие 2</w:t>
            </w:r>
          </w:p>
          <w:p w:rsidR="00F101C2" w:rsidRPr="00A60716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Действия в условиях ЧС природного характера 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549"/>
        </w:trPr>
        <w:tc>
          <w:tcPr>
            <w:tcW w:w="808" w:type="pct"/>
            <w:vMerge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bCs/>
                <w:i/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491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20"/>
        </w:trPr>
        <w:tc>
          <w:tcPr>
            <w:tcW w:w="3428" w:type="pct"/>
            <w:gridSpan w:val="2"/>
          </w:tcPr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Раздел 2. Устойчивость производства в условиях ЧС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582"/>
        </w:trPr>
        <w:tc>
          <w:tcPr>
            <w:tcW w:w="808" w:type="pct"/>
            <w:vMerge w:val="restart"/>
          </w:tcPr>
          <w:p w:rsidR="001F21A0" w:rsidRPr="00A60716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Тема 2.1</w:t>
            </w:r>
          </w:p>
          <w:p w:rsidR="001F21A0" w:rsidRPr="00A60716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Устойчивость работы объектов ЖДТ</w:t>
            </w:r>
          </w:p>
        </w:tc>
        <w:tc>
          <w:tcPr>
            <w:tcW w:w="2620" w:type="pct"/>
          </w:tcPr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Устойчивость работы объектов ЖДТ в ЧС.</w:t>
            </w:r>
          </w:p>
          <w:p w:rsidR="001F21A0" w:rsidRPr="00A60716" w:rsidRDefault="001F21A0" w:rsidP="00A02F38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Мероприятия, обеспечивающие устойчивость работы   объектов ЖДТ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60716" w:rsidRDefault="004909AC" w:rsidP="00F101C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1</w:t>
            </w:r>
          </w:p>
        </w:tc>
      </w:tr>
      <w:tr w:rsidR="00753482" w:rsidRPr="00A60716" w:rsidTr="00A02F38">
        <w:trPr>
          <w:trHeight w:val="237"/>
        </w:trPr>
        <w:tc>
          <w:tcPr>
            <w:tcW w:w="808" w:type="pct"/>
            <w:vMerge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Практическое занятие 3</w:t>
            </w:r>
          </w:p>
          <w:p w:rsidR="001F21A0" w:rsidRPr="00A60716" w:rsidRDefault="001F21A0" w:rsidP="004909AC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Действия при угрозе возникновения пожара и при пожаре  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60716" w:rsidRDefault="004909AC" w:rsidP="00F101C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2</w:t>
            </w:r>
          </w:p>
        </w:tc>
      </w:tr>
      <w:tr w:rsidR="00753482" w:rsidRPr="00A60716" w:rsidTr="00A02F38">
        <w:trPr>
          <w:trHeight w:val="571"/>
        </w:trPr>
        <w:tc>
          <w:tcPr>
            <w:tcW w:w="808" w:type="pct"/>
            <w:vMerge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rFonts w:eastAsia="SimSun"/>
                <w:color w:val="auto"/>
                <w:sz w:val="24"/>
                <w:szCs w:val="24"/>
                <w:lang w:eastAsia="zh-CN"/>
              </w:rPr>
            </w:pPr>
            <w:r w:rsidRPr="00A60716">
              <w:rPr>
                <w:color w:val="auto"/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91" w:type="pct"/>
          </w:tcPr>
          <w:p w:rsidR="001F21A0" w:rsidRPr="00A60716" w:rsidRDefault="001F21A0" w:rsidP="00F101C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285"/>
        </w:trPr>
        <w:tc>
          <w:tcPr>
            <w:tcW w:w="3428" w:type="pct"/>
            <w:gridSpan w:val="2"/>
          </w:tcPr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rFonts w:eastAsia="SimSun"/>
                <w:color w:val="auto"/>
                <w:sz w:val="24"/>
                <w:szCs w:val="24"/>
                <w:lang w:eastAsia="zh-CN"/>
              </w:rPr>
            </w:pPr>
            <w:r w:rsidRPr="00A60716">
              <w:rPr>
                <w:color w:val="auto"/>
                <w:sz w:val="24"/>
                <w:szCs w:val="24"/>
              </w:rPr>
              <w:t>Раздел 3. Основы защиты населения и территорий от ЧС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60716" w:rsidRDefault="001F21A0" w:rsidP="00F101C2">
            <w:pPr>
              <w:spacing w:after="0" w:line="240" w:lineRule="auto"/>
              <w:ind w:left="0" w:right="0" w:firstLine="0"/>
              <w:jc w:val="center"/>
              <w:rPr>
                <w:i/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562"/>
        </w:trPr>
        <w:tc>
          <w:tcPr>
            <w:tcW w:w="808" w:type="pct"/>
            <w:vMerge w:val="restart"/>
          </w:tcPr>
          <w:p w:rsidR="001F21A0" w:rsidRPr="00A60716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Тема 3.1.</w:t>
            </w:r>
          </w:p>
          <w:p w:rsidR="001F21A0" w:rsidRPr="00A60716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ЖТСЧС</w:t>
            </w:r>
          </w:p>
          <w:p w:rsidR="001F21A0" w:rsidRPr="00A60716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функциональная подсистема РСЧС</w:t>
            </w:r>
          </w:p>
        </w:tc>
        <w:tc>
          <w:tcPr>
            <w:tcW w:w="2620" w:type="pct"/>
          </w:tcPr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4909AC" w:rsidRPr="00A60716" w:rsidRDefault="001F21A0" w:rsidP="004909AC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ЖТСЧС функциональная подсистема РСЧС</w:t>
            </w:r>
          </w:p>
          <w:p w:rsidR="001F21A0" w:rsidRPr="00A60716" w:rsidRDefault="001F21A0" w:rsidP="004909AC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Силы и средства ЖТСЧС 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60716" w:rsidRDefault="004909AC" w:rsidP="00F101C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1</w:t>
            </w:r>
          </w:p>
        </w:tc>
      </w:tr>
      <w:tr w:rsidR="00753482" w:rsidRPr="00A60716" w:rsidTr="00A02F38">
        <w:trPr>
          <w:trHeight w:val="20"/>
        </w:trPr>
        <w:tc>
          <w:tcPr>
            <w:tcW w:w="808" w:type="pct"/>
            <w:vMerge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4909AC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91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276"/>
        </w:trPr>
        <w:tc>
          <w:tcPr>
            <w:tcW w:w="808" w:type="pct"/>
            <w:vMerge w:val="restart"/>
          </w:tcPr>
          <w:p w:rsidR="001F21A0" w:rsidRPr="00A60716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Тема 3.2.</w:t>
            </w:r>
          </w:p>
          <w:p w:rsidR="001F21A0" w:rsidRPr="00A60716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lastRenderedPageBreak/>
              <w:t>Обучение населения в области ГО</w:t>
            </w:r>
          </w:p>
          <w:p w:rsidR="001F21A0" w:rsidRPr="00A60716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4909AC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lastRenderedPageBreak/>
              <w:t>Содержание учебного материала</w:t>
            </w:r>
            <w:r w:rsidR="004909AC" w:rsidRPr="00A60716">
              <w:rPr>
                <w:color w:val="auto"/>
                <w:sz w:val="24"/>
                <w:szCs w:val="24"/>
              </w:rPr>
              <w:t xml:space="preserve"> </w:t>
            </w:r>
          </w:p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lastRenderedPageBreak/>
              <w:t>Обучение населения в области ГО.</w:t>
            </w:r>
          </w:p>
          <w:p w:rsidR="001F21A0" w:rsidRPr="00A60716" w:rsidRDefault="001F21A0" w:rsidP="00A02F38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Основные задачи ГО РФ, руководство и силы ГО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60716" w:rsidRDefault="004909AC" w:rsidP="00F101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1</w:t>
            </w:r>
          </w:p>
        </w:tc>
      </w:tr>
      <w:tr w:rsidR="00753482" w:rsidRPr="00A60716" w:rsidTr="00A02F38">
        <w:trPr>
          <w:trHeight w:val="275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 w:val="restart"/>
          </w:tcPr>
          <w:p w:rsidR="00F101C2" w:rsidRPr="00A60716" w:rsidRDefault="004909AC" w:rsidP="00F101C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2</w:t>
            </w:r>
          </w:p>
          <w:p w:rsidR="00F101C2" w:rsidRPr="00A60716" w:rsidRDefault="00F101C2" w:rsidP="00F101C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536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Практическое занятие 4</w:t>
            </w:r>
          </w:p>
          <w:p w:rsidR="00F101C2" w:rsidRPr="00A60716" w:rsidRDefault="00F101C2" w:rsidP="00A02F38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Организация коллективной защиты населения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536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Практическое занятие 5</w:t>
            </w:r>
          </w:p>
          <w:p w:rsidR="00F101C2" w:rsidRPr="00A60716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Применение индивидуальных средств защиты органов дыхания 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20"/>
        </w:trPr>
        <w:tc>
          <w:tcPr>
            <w:tcW w:w="808" w:type="pct"/>
            <w:vMerge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Проработка учебной литературы</w:t>
            </w:r>
          </w:p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Подготовка реферата по теме «Ядерное оружие»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491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20"/>
        </w:trPr>
        <w:tc>
          <w:tcPr>
            <w:tcW w:w="3428" w:type="pct"/>
            <w:gridSpan w:val="2"/>
          </w:tcPr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Раздел 4.  Основы  медицинских знаний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15</w:t>
            </w: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562"/>
        </w:trPr>
        <w:tc>
          <w:tcPr>
            <w:tcW w:w="808" w:type="pct"/>
            <w:vMerge w:val="restart"/>
          </w:tcPr>
          <w:p w:rsidR="001F21A0" w:rsidRPr="00A60716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Тема 4.1.</w:t>
            </w:r>
          </w:p>
          <w:p w:rsidR="001F21A0" w:rsidRPr="00A60716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Оказание первой помощи пострадавшим</w:t>
            </w:r>
          </w:p>
          <w:p w:rsidR="001F21A0" w:rsidRPr="00A60716" w:rsidRDefault="001F21A0" w:rsidP="00D02EB9">
            <w:pPr>
              <w:spacing w:after="0" w:line="240" w:lineRule="auto"/>
              <w:ind w:left="0" w:right="0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в ЧС</w:t>
            </w:r>
          </w:p>
        </w:tc>
        <w:tc>
          <w:tcPr>
            <w:tcW w:w="2620" w:type="pct"/>
          </w:tcPr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1F21A0" w:rsidRPr="00A60716" w:rsidRDefault="001F21A0" w:rsidP="004909AC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Оказание первой помощи пострадавшим в ЧС. Принципы оказания первой помощи 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60716" w:rsidRDefault="004909AC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1</w:t>
            </w:r>
          </w:p>
        </w:tc>
      </w:tr>
      <w:tr w:rsidR="00753482" w:rsidRPr="00A60716" w:rsidTr="00A02F38">
        <w:trPr>
          <w:trHeight w:val="268"/>
        </w:trPr>
        <w:tc>
          <w:tcPr>
            <w:tcW w:w="808" w:type="pct"/>
            <w:vMerge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60716" w:rsidRDefault="001F21A0" w:rsidP="00A02F38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820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Практическое занятие 6</w:t>
            </w:r>
          </w:p>
          <w:p w:rsidR="00F101C2" w:rsidRPr="00A60716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Оказание первой помощи при переломах, вывихах, ушибах. (уровень 2) Наложение </w:t>
            </w:r>
            <w:proofErr w:type="spellStart"/>
            <w:r w:rsidRPr="00A60716">
              <w:rPr>
                <w:color w:val="auto"/>
                <w:sz w:val="24"/>
                <w:szCs w:val="24"/>
              </w:rPr>
              <w:t>иммобилизационных</w:t>
            </w:r>
            <w:proofErr w:type="spellEnd"/>
            <w:r w:rsidRPr="00A60716">
              <w:rPr>
                <w:color w:val="auto"/>
                <w:sz w:val="24"/>
                <w:szCs w:val="24"/>
              </w:rPr>
              <w:t xml:space="preserve"> средств, и транспортировка пострадавшего 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 w:val="restart"/>
          </w:tcPr>
          <w:p w:rsidR="00F101C2" w:rsidRPr="00A60716" w:rsidRDefault="004909AC" w:rsidP="00F101C2">
            <w:pPr>
              <w:spacing w:after="0" w:line="240" w:lineRule="auto"/>
              <w:ind w:left="142" w:right="67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2</w:t>
            </w:r>
          </w:p>
        </w:tc>
      </w:tr>
      <w:tr w:rsidR="00753482" w:rsidRPr="00A60716" w:rsidTr="00A02F38">
        <w:trPr>
          <w:trHeight w:val="575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Практическое занятие 7</w:t>
            </w:r>
          </w:p>
          <w:p w:rsidR="00F101C2" w:rsidRPr="00A60716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Наложение повязок при ранениях 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837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Практическое занятие 8</w:t>
            </w:r>
          </w:p>
          <w:p w:rsidR="00F101C2" w:rsidRPr="00A60716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Остановка кровотечений. Пальцевое прижатие артерий и наложение кровоостанавливающего жгута (закрутки) 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526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Практическое занятие 9</w:t>
            </w:r>
          </w:p>
          <w:p w:rsidR="00F101C2" w:rsidRPr="00A60716" w:rsidRDefault="00F101C2" w:rsidP="00A02F38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Оказание помощи при поражении электрическим током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20"/>
        </w:trPr>
        <w:tc>
          <w:tcPr>
            <w:tcW w:w="808" w:type="pct"/>
            <w:vMerge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Проработка учебной литературы</w:t>
            </w:r>
          </w:p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Подготовка реферата по теме «Медицина катастроф»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491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20"/>
        </w:trPr>
        <w:tc>
          <w:tcPr>
            <w:tcW w:w="3428" w:type="pct"/>
            <w:gridSpan w:val="2"/>
          </w:tcPr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Раздел 5. Основы военной службы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69</w:t>
            </w: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587"/>
        </w:trPr>
        <w:tc>
          <w:tcPr>
            <w:tcW w:w="808" w:type="pct"/>
            <w:vMerge w:val="restart"/>
          </w:tcPr>
          <w:p w:rsidR="001F21A0" w:rsidRPr="00A60716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Тема 5.1</w:t>
            </w:r>
          </w:p>
          <w:p w:rsidR="001F21A0" w:rsidRPr="00A60716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Основы обороны      государства</w:t>
            </w:r>
          </w:p>
        </w:tc>
        <w:tc>
          <w:tcPr>
            <w:tcW w:w="2620" w:type="pct"/>
          </w:tcPr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1F21A0" w:rsidRPr="00A60716" w:rsidRDefault="001F21A0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5.1.1 Основы обороны государства. Организация обороны 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  <w:p w:rsidR="001F21A0" w:rsidRPr="00A60716" w:rsidRDefault="001F21A0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F101C2" w:rsidRPr="00A60716" w:rsidRDefault="00F101C2" w:rsidP="00F101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  <w:p w:rsidR="001F21A0" w:rsidRPr="00A60716" w:rsidRDefault="004909AC" w:rsidP="00F101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1</w:t>
            </w:r>
          </w:p>
        </w:tc>
      </w:tr>
      <w:tr w:rsidR="00753482" w:rsidRPr="00A60716" w:rsidTr="00A02F38">
        <w:trPr>
          <w:trHeight w:val="519"/>
        </w:trPr>
        <w:tc>
          <w:tcPr>
            <w:tcW w:w="808" w:type="pct"/>
            <w:vMerge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1F21A0" w:rsidRPr="00A60716" w:rsidRDefault="001F21A0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5.1.2 Основы обороны государства. Уставы Вооруженных сил РФ 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60716" w:rsidRDefault="004909AC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1</w:t>
            </w:r>
          </w:p>
        </w:tc>
      </w:tr>
      <w:tr w:rsidR="00753482" w:rsidRPr="00A60716" w:rsidTr="00A02F38">
        <w:trPr>
          <w:trHeight w:val="20"/>
        </w:trPr>
        <w:tc>
          <w:tcPr>
            <w:tcW w:w="808" w:type="pct"/>
            <w:vMerge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91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562"/>
        </w:trPr>
        <w:tc>
          <w:tcPr>
            <w:tcW w:w="808" w:type="pct"/>
            <w:vMerge w:val="restart"/>
          </w:tcPr>
          <w:p w:rsidR="001F21A0" w:rsidRPr="00A60716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Тема 5.2</w:t>
            </w:r>
          </w:p>
          <w:p w:rsidR="001F21A0" w:rsidRPr="00A60716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Строевая подготовка</w:t>
            </w:r>
          </w:p>
        </w:tc>
        <w:tc>
          <w:tcPr>
            <w:tcW w:w="2620" w:type="pct"/>
          </w:tcPr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1F21A0" w:rsidRPr="00A60716" w:rsidRDefault="001F21A0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Строевая подготовка. Организация строевой подготовки 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60716" w:rsidRDefault="004909AC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1</w:t>
            </w:r>
          </w:p>
        </w:tc>
      </w:tr>
      <w:tr w:rsidR="00753482" w:rsidRPr="00A60716" w:rsidTr="00A02F38">
        <w:trPr>
          <w:trHeight w:val="325"/>
        </w:trPr>
        <w:tc>
          <w:tcPr>
            <w:tcW w:w="808" w:type="pct"/>
            <w:vMerge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60716" w:rsidRDefault="001F21A0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22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60716" w:rsidRDefault="004909AC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2</w:t>
            </w:r>
          </w:p>
        </w:tc>
      </w:tr>
      <w:tr w:rsidR="00753482" w:rsidRPr="00A60716" w:rsidTr="00A02F38">
        <w:trPr>
          <w:trHeight w:val="486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Практическое занятие 10</w:t>
            </w:r>
          </w:p>
          <w:p w:rsidR="00F101C2" w:rsidRPr="00A60716" w:rsidRDefault="00F101C2" w:rsidP="00A02F38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Проведение строевого смотра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 w:val="restart"/>
          </w:tcPr>
          <w:p w:rsidR="00F101C2" w:rsidRPr="00A60716" w:rsidRDefault="004909AC" w:rsidP="004909AC">
            <w:pPr>
              <w:spacing w:after="0" w:line="240" w:lineRule="auto"/>
              <w:ind w:left="142" w:right="67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2</w:t>
            </w:r>
          </w:p>
        </w:tc>
      </w:tr>
      <w:tr w:rsidR="00753482" w:rsidRPr="00A60716" w:rsidTr="00A02F38">
        <w:trPr>
          <w:trHeight w:val="580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Практическое занятие 11</w:t>
            </w:r>
          </w:p>
          <w:p w:rsidR="00F101C2" w:rsidRPr="00A60716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Выполнение строевых приемов на месте 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547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Практическое занятие 12</w:t>
            </w:r>
          </w:p>
          <w:p w:rsidR="00F101C2" w:rsidRPr="00A60716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Строевая стойка и повороты на месте 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565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Практическое занятие 13</w:t>
            </w:r>
          </w:p>
          <w:p w:rsidR="00F101C2" w:rsidRPr="00A60716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Выполнение движения строевым и походным шагом 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565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Практическое занятие 14</w:t>
            </w:r>
          </w:p>
          <w:p w:rsidR="00F101C2" w:rsidRPr="00A60716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Выполнение движения бегом, шагом на месте  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586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Практическое занятие 15</w:t>
            </w:r>
          </w:p>
          <w:p w:rsidR="00F101C2" w:rsidRPr="00A60716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Выполнение приемов выхода из строя и постановка в строй 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550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Практическое занятие 16</w:t>
            </w:r>
          </w:p>
          <w:p w:rsidR="00F101C2" w:rsidRPr="00A60716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Выполнение приемов подхода к начальнику и отход от него 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550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Практическое занятие 17</w:t>
            </w:r>
          </w:p>
          <w:p w:rsidR="00F101C2" w:rsidRPr="00A60716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Построение и отработка движения походным строем 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552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Практическое занятие 18</w:t>
            </w:r>
          </w:p>
          <w:p w:rsidR="00F101C2" w:rsidRPr="00A60716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Выполнение приемов повороты в движении 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536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Практическое занятие 19</w:t>
            </w:r>
          </w:p>
          <w:p w:rsidR="00F101C2" w:rsidRPr="00A60716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Выполнение воинского приветствия в строю  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551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A02F38">
            <w:pPr>
              <w:tabs>
                <w:tab w:val="center" w:pos="3908"/>
                <w:tab w:val="center" w:pos="8253"/>
              </w:tabs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Практическое занятие 20</w:t>
            </w:r>
          </w:p>
          <w:p w:rsidR="00F101C2" w:rsidRPr="00A60716" w:rsidRDefault="00F101C2" w:rsidP="004909AC">
            <w:pPr>
              <w:tabs>
                <w:tab w:val="center" w:pos="3908"/>
                <w:tab w:val="center" w:pos="8253"/>
              </w:tabs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Выполнение воинского приветствия в движении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20"/>
        </w:trPr>
        <w:tc>
          <w:tcPr>
            <w:tcW w:w="808" w:type="pct"/>
            <w:vMerge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491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20"/>
        </w:trPr>
        <w:tc>
          <w:tcPr>
            <w:tcW w:w="808" w:type="pct"/>
            <w:vMerge w:val="restart"/>
          </w:tcPr>
          <w:p w:rsidR="001F21A0" w:rsidRPr="00A60716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Тема 5.3.</w:t>
            </w:r>
          </w:p>
          <w:p w:rsidR="001F21A0" w:rsidRPr="00A60716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Вооружённые Силы РФ</w:t>
            </w:r>
          </w:p>
          <w:p w:rsidR="001F21A0" w:rsidRPr="00A60716" w:rsidRDefault="001F21A0" w:rsidP="00D02EB9">
            <w:pPr>
              <w:spacing w:after="0" w:line="240" w:lineRule="auto"/>
              <w:ind w:left="0" w:right="0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12</w:t>
            </w: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20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4909AC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5.3.1 Вооружённые Силы РФ. Состав ВС РФ. Виды и рода войск РФ  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 w:val="restart"/>
          </w:tcPr>
          <w:p w:rsidR="00F101C2" w:rsidRPr="00A60716" w:rsidRDefault="004909AC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1</w:t>
            </w:r>
          </w:p>
        </w:tc>
      </w:tr>
      <w:tr w:rsidR="00753482" w:rsidRPr="00A60716" w:rsidTr="00A02F38">
        <w:trPr>
          <w:trHeight w:val="20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4909AC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5.3.2 Вооруженные Силы РФ. Виды вооружения, военной техники и специального снаряжения 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562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4909AC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5.3.3 Вооруженные Силы РФ. Подготовка граждан к военной службе 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20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4909AC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5.3.4 Вооруженные Силы РФ. Организация и порядок призыва граждан на военную службу 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20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4909AC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5.3.5 Вооруженные Силы РФ. Поступление на военную службу в добровольном порядке 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20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4909AC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5.3.6 Вооруженные Силы РФ. Прохождение военной службы  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20"/>
        </w:trPr>
        <w:tc>
          <w:tcPr>
            <w:tcW w:w="808" w:type="pct"/>
            <w:vMerge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550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Практическое занятие 21</w:t>
            </w:r>
          </w:p>
          <w:p w:rsidR="00F101C2" w:rsidRPr="00A60716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Назначение устройство автомата АКМ 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 w:val="restart"/>
          </w:tcPr>
          <w:p w:rsidR="00F101C2" w:rsidRPr="00A60716" w:rsidRDefault="004909AC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2</w:t>
            </w:r>
          </w:p>
        </w:tc>
      </w:tr>
      <w:tr w:rsidR="00753482" w:rsidRPr="00A60716" w:rsidTr="00A02F38">
        <w:trPr>
          <w:trHeight w:val="534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Практическое занятие 22</w:t>
            </w:r>
          </w:p>
          <w:p w:rsidR="00F101C2" w:rsidRPr="00A60716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Подготовка автомата к стрельбе 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536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Практическое занятие 23</w:t>
            </w:r>
          </w:p>
          <w:p w:rsidR="00F101C2" w:rsidRPr="00A60716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Изготовка автомата для ведения гоня, прицеливание  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553"/>
        </w:trPr>
        <w:tc>
          <w:tcPr>
            <w:tcW w:w="808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60716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Практическое занятие 24</w:t>
            </w:r>
          </w:p>
          <w:p w:rsidR="00F101C2" w:rsidRPr="00A60716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Отработка нормативов по неполной разборке и сборке автомата 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60716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44" w:type="pct"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60716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20"/>
        </w:trPr>
        <w:tc>
          <w:tcPr>
            <w:tcW w:w="808" w:type="pct"/>
            <w:vMerge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Проработка учебной литературы</w:t>
            </w:r>
          </w:p>
          <w:p w:rsidR="001F21A0" w:rsidRPr="00A60716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Подготовка реферата по теме: « Воздушно-десантные войска»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491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A02F38">
        <w:trPr>
          <w:trHeight w:val="20"/>
        </w:trPr>
        <w:tc>
          <w:tcPr>
            <w:tcW w:w="808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60716" w:rsidRDefault="001F21A0" w:rsidP="00A02F38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11</w:t>
            </w:r>
            <w:r w:rsidR="004909AC" w:rsidRPr="00A6071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F21A0" w:rsidRPr="00A60716" w:rsidTr="00A02F38">
        <w:trPr>
          <w:trHeight w:val="20"/>
        </w:trPr>
        <w:tc>
          <w:tcPr>
            <w:tcW w:w="808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60716" w:rsidRDefault="001F21A0" w:rsidP="00A02F38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теоретическое обучение</w:t>
            </w:r>
          </w:p>
          <w:p w:rsidR="001F21A0" w:rsidRPr="00A60716" w:rsidRDefault="001F21A0" w:rsidP="00A02F38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1F21A0" w:rsidRPr="00A60716" w:rsidRDefault="001F21A0" w:rsidP="00A02F38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28</w:t>
            </w:r>
          </w:p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48</w:t>
            </w:r>
          </w:p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60716">
              <w:rPr>
                <w:bCs/>
                <w:color w:val="auto"/>
                <w:sz w:val="24"/>
                <w:szCs w:val="24"/>
              </w:rPr>
              <w:t>3</w:t>
            </w:r>
            <w:r w:rsidR="004909AC" w:rsidRPr="00A60716">
              <w:rPr>
                <w:bCs/>
                <w:color w:val="auto"/>
                <w:sz w:val="24"/>
                <w:szCs w:val="24"/>
              </w:rPr>
              <w:t>6</w:t>
            </w:r>
          </w:p>
        </w:tc>
        <w:tc>
          <w:tcPr>
            <w:tcW w:w="393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60716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96174" w:rsidRPr="00A60716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296174" w:rsidRPr="00A60716" w:rsidRDefault="00B52432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Примечание: </w:t>
      </w:r>
    </w:p>
    <w:p w:rsidR="00296174" w:rsidRPr="00A60716" w:rsidRDefault="00B52432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 Для характеристики уровня освоения учебного материала используются следующие обозначения: </w:t>
      </w:r>
    </w:p>
    <w:p w:rsidR="00296174" w:rsidRPr="00A60716" w:rsidRDefault="00B52432" w:rsidP="006A0F74">
      <w:pPr>
        <w:numPr>
          <w:ilvl w:val="0"/>
          <w:numId w:val="2"/>
        </w:num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уровень – ознакомительный (узнавание ранее изученных объектов, свойств); </w:t>
      </w:r>
    </w:p>
    <w:p w:rsidR="00296174" w:rsidRPr="00A60716" w:rsidRDefault="00B52432" w:rsidP="006A0F74">
      <w:pPr>
        <w:numPr>
          <w:ilvl w:val="0"/>
          <w:numId w:val="2"/>
        </w:num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уровень – репродуктивный (выполнение деятельности по образцу, инструкции или под руководством); </w:t>
      </w:r>
    </w:p>
    <w:p w:rsidR="00296174" w:rsidRPr="00A60716" w:rsidRDefault="00B52432" w:rsidP="006A0F74">
      <w:pPr>
        <w:numPr>
          <w:ilvl w:val="0"/>
          <w:numId w:val="2"/>
        </w:num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A60716">
        <w:rPr>
          <w:color w:val="auto"/>
          <w:szCs w:val="28"/>
        </w:rPr>
        <w:t>уровень – продуктивный (планирование и самостоятельное выполнение деятельности, решение проблемных задач)</w:t>
      </w:r>
    </w:p>
    <w:p w:rsidR="00296174" w:rsidRPr="00A60716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  <w:sectPr w:rsidR="00296174" w:rsidRPr="00A60716" w:rsidSect="00B737C4">
          <w:footerReference w:type="even" r:id="rId14"/>
          <w:footerReference w:type="default" r:id="rId15"/>
          <w:footerReference w:type="first" r:id="rId16"/>
          <w:pgSz w:w="16838" w:h="11906" w:orient="landscape"/>
          <w:pgMar w:top="851" w:right="851" w:bottom="851" w:left="1701" w:header="709" w:footer="709" w:gutter="0"/>
          <w:cols w:space="720"/>
          <w:docGrid w:linePitch="381"/>
        </w:sectPr>
      </w:pPr>
    </w:p>
    <w:p w:rsidR="006A0F74" w:rsidRPr="00A60716" w:rsidRDefault="00B52432" w:rsidP="006A0F74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4"/>
        </w:rPr>
      </w:pPr>
      <w:r w:rsidRPr="00A60716">
        <w:rPr>
          <w:color w:val="auto"/>
          <w:sz w:val="24"/>
          <w:szCs w:val="24"/>
        </w:rPr>
        <w:lastRenderedPageBreak/>
        <w:t xml:space="preserve">3. </w:t>
      </w:r>
      <w:bookmarkStart w:id="3" w:name="_Toc47223"/>
      <w:r w:rsidRPr="00A60716">
        <w:rPr>
          <w:color w:val="auto"/>
          <w:sz w:val="24"/>
          <w:szCs w:val="24"/>
        </w:rPr>
        <w:t>УСЛОВИЯ РЕАЛИЗАЦИИ ПРОГРАММЫ</w:t>
      </w:r>
      <w:bookmarkStart w:id="4" w:name="_Toc47224"/>
      <w:bookmarkEnd w:id="3"/>
      <w:r w:rsidRPr="00A60716">
        <w:rPr>
          <w:color w:val="auto"/>
          <w:sz w:val="24"/>
          <w:szCs w:val="24"/>
        </w:rPr>
        <w:t>ДИСЦИПЛИНЫ</w:t>
      </w:r>
    </w:p>
    <w:p w:rsidR="006A0F74" w:rsidRPr="00A60716" w:rsidRDefault="006A0F74" w:rsidP="006A0F74">
      <w:pPr>
        <w:pStyle w:val="1"/>
        <w:spacing w:after="0" w:line="240" w:lineRule="auto"/>
        <w:ind w:left="0" w:firstLine="709"/>
        <w:jc w:val="both"/>
        <w:rPr>
          <w:color w:val="auto"/>
          <w:szCs w:val="28"/>
        </w:rPr>
      </w:pPr>
    </w:p>
    <w:bookmarkEnd w:id="4"/>
    <w:p w:rsidR="00296174" w:rsidRPr="00A60716" w:rsidRDefault="00296174" w:rsidP="006A0F74">
      <w:pPr>
        <w:pStyle w:val="1"/>
        <w:spacing w:after="0" w:line="240" w:lineRule="auto"/>
        <w:ind w:left="0" w:firstLine="709"/>
        <w:jc w:val="both"/>
        <w:rPr>
          <w:color w:val="auto"/>
          <w:szCs w:val="28"/>
        </w:rPr>
      </w:pPr>
    </w:p>
    <w:p w:rsidR="00296174" w:rsidRPr="00A60716" w:rsidRDefault="00B52432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A60716">
        <w:rPr>
          <w:b/>
          <w:color w:val="auto"/>
          <w:szCs w:val="28"/>
        </w:rPr>
        <w:t xml:space="preserve">3.1. Материально-техническое обеспечение </w:t>
      </w: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60716" w:rsidRDefault="00CF3901" w:rsidP="00753482">
      <w:pPr>
        <w:suppressAutoHyphens/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bCs/>
          <w:color w:val="auto"/>
          <w:szCs w:val="28"/>
        </w:rPr>
        <w:t>Для реализации программы дисциплины предусмотрен</w:t>
      </w:r>
      <w:r w:rsidR="00753482" w:rsidRPr="00A60716">
        <w:rPr>
          <w:bCs/>
          <w:color w:val="auto"/>
          <w:szCs w:val="28"/>
        </w:rPr>
        <w:t xml:space="preserve"> к</w:t>
      </w:r>
      <w:r w:rsidRPr="00A60716">
        <w:rPr>
          <w:bCs/>
          <w:color w:val="auto"/>
          <w:szCs w:val="28"/>
        </w:rPr>
        <w:t>абинет</w:t>
      </w:r>
      <w:r w:rsidRPr="00A60716">
        <w:rPr>
          <w:color w:val="auto"/>
          <w:szCs w:val="28"/>
        </w:rPr>
        <w:t xml:space="preserve"> </w:t>
      </w:r>
      <w:r w:rsidR="00753482" w:rsidRPr="00A60716">
        <w:rPr>
          <w:color w:val="auto"/>
          <w:szCs w:val="28"/>
        </w:rPr>
        <w:t>«</w:t>
      </w:r>
      <w:r w:rsidRPr="00A60716">
        <w:rPr>
          <w:color w:val="auto"/>
          <w:szCs w:val="28"/>
        </w:rPr>
        <w:t>безопасности жизнедеятельности и охраны труда</w:t>
      </w:r>
      <w:r w:rsidR="00753482" w:rsidRPr="00A60716">
        <w:rPr>
          <w:color w:val="auto"/>
          <w:szCs w:val="28"/>
        </w:rPr>
        <w:t>»</w:t>
      </w:r>
      <w:r w:rsidRPr="00A60716">
        <w:rPr>
          <w:color w:val="auto"/>
          <w:szCs w:val="28"/>
        </w:rPr>
        <w:t>.</w:t>
      </w: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>Оборудование учебного кабинета:</w:t>
      </w: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>- посадочные места по количеству обучающихся;</w:t>
      </w: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- комплект учебно-наглядных пособий: </w:t>
      </w:r>
      <w:r w:rsidRPr="00A60716">
        <w:rPr>
          <w:color w:val="auto"/>
          <w:szCs w:val="28"/>
          <w:shd w:val="clear" w:color="auto" w:fill="FFFFFF"/>
        </w:rPr>
        <w:t xml:space="preserve">макеты защитных сооружений, макет участка местности учебного заведения </w:t>
      </w:r>
      <w:r w:rsidRPr="00A60716">
        <w:rPr>
          <w:color w:val="auto"/>
          <w:szCs w:val="28"/>
        </w:rPr>
        <w:t xml:space="preserve">и </w:t>
      </w:r>
      <w:r w:rsidRPr="00A60716">
        <w:rPr>
          <w:color w:val="auto"/>
          <w:szCs w:val="28"/>
          <w:shd w:val="clear" w:color="auto" w:fill="FFFFFF"/>
        </w:rPr>
        <w:t xml:space="preserve">прилегающих районов, </w:t>
      </w:r>
      <w:r w:rsidRPr="00A60716">
        <w:rPr>
          <w:color w:val="auto"/>
          <w:szCs w:val="28"/>
        </w:rPr>
        <w:t xml:space="preserve">приборы дозиметрического </w:t>
      </w:r>
      <w:r w:rsidRPr="00A60716">
        <w:rPr>
          <w:color w:val="auto"/>
          <w:szCs w:val="28"/>
          <w:shd w:val="clear" w:color="auto" w:fill="FFFFFF"/>
        </w:rPr>
        <w:t>контроля, газо</w:t>
      </w:r>
      <w:r w:rsidR="00C972E2" w:rsidRPr="00A60716">
        <w:rPr>
          <w:color w:val="auto"/>
          <w:szCs w:val="28"/>
          <w:shd w:val="clear" w:color="auto" w:fill="FFFFFF"/>
        </w:rPr>
        <w:t>-</w:t>
      </w:r>
      <w:r w:rsidRPr="00A60716">
        <w:rPr>
          <w:color w:val="auto"/>
          <w:szCs w:val="28"/>
          <w:shd w:val="clear" w:color="auto" w:fill="FFFFFF"/>
        </w:rPr>
        <w:t>измерительные</w:t>
      </w:r>
      <w:r w:rsidR="00C972E2" w:rsidRPr="00A60716">
        <w:rPr>
          <w:color w:val="auto"/>
          <w:szCs w:val="28"/>
          <w:shd w:val="clear" w:color="auto" w:fill="FFFFFF"/>
        </w:rPr>
        <w:t xml:space="preserve"> </w:t>
      </w:r>
      <w:r w:rsidRPr="00A60716">
        <w:rPr>
          <w:color w:val="auto"/>
          <w:szCs w:val="28"/>
        </w:rPr>
        <w:t>приборы;</w:t>
      </w: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>- рабочее место преподавателя;</w:t>
      </w: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- учебно-планирующая документация; </w:t>
      </w: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>- комплект учебно-наглядных пособий:</w:t>
      </w:r>
    </w:p>
    <w:p w:rsidR="00CF3901" w:rsidRPr="00A60716" w:rsidRDefault="00CF3901" w:rsidP="006A0F74">
      <w:pPr>
        <w:shd w:val="clear" w:color="auto" w:fill="FFFFFF"/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  <w:shd w:val="clear" w:color="auto" w:fill="FFFFFF"/>
        </w:rPr>
        <w:t xml:space="preserve">- индивидуальные средства </w:t>
      </w:r>
      <w:r w:rsidRPr="00A60716">
        <w:rPr>
          <w:color w:val="auto"/>
          <w:szCs w:val="28"/>
        </w:rPr>
        <w:t xml:space="preserve">защиты </w:t>
      </w:r>
      <w:r w:rsidRPr="00A60716">
        <w:rPr>
          <w:color w:val="auto"/>
          <w:szCs w:val="28"/>
          <w:shd w:val="clear" w:color="auto" w:fill="FFFFFF"/>
        </w:rPr>
        <w:t>органов дыхания и кожи, самоспасатели;</w:t>
      </w:r>
    </w:p>
    <w:p w:rsidR="00CF3901" w:rsidRPr="00A60716" w:rsidRDefault="00CF3901" w:rsidP="006A0F74">
      <w:pPr>
        <w:shd w:val="clear" w:color="auto" w:fill="FFFFFF"/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- медицинские средства </w:t>
      </w:r>
      <w:r w:rsidRPr="00A60716">
        <w:rPr>
          <w:color w:val="auto"/>
          <w:szCs w:val="28"/>
          <w:shd w:val="clear" w:color="auto" w:fill="FFFFFF"/>
        </w:rPr>
        <w:t>защиты, санитарная сумка;</w:t>
      </w:r>
    </w:p>
    <w:p w:rsidR="00CF3901" w:rsidRPr="00A60716" w:rsidRDefault="00CF3901" w:rsidP="006A0F74">
      <w:pPr>
        <w:shd w:val="clear" w:color="auto" w:fill="FFFFFF"/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- первичные </w:t>
      </w:r>
      <w:r w:rsidRPr="00A60716">
        <w:rPr>
          <w:color w:val="auto"/>
          <w:szCs w:val="28"/>
          <w:shd w:val="clear" w:color="auto" w:fill="FFFFFF"/>
        </w:rPr>
        <w:t>средства пожаротушения (в т. ч. все виды огнетушителей).</w:t>
      </w: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>Технические средства обучения:</w:t>
      </w:r>
    </w:p>
    <w:p w:rsidR="00CF3901" w:rsidRPr="00A60716" w:rsidRDefault="00CF3901" w:rsidP="006A0F74">
      <w:pPr>
        <w:autoSpaceDE w:val="0"/>
        <w:autoSpaceDN w:val="0"/>
        <w:adjustRightInd w:val="0"/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>- компьютер с лицензионным программным обеспечением на рабочем месте преподавателя с выходом в Internet;</w:t>
      </w:r>
    </w:p>
    <w:p w:rsidR="00CF3901" w:rsidRPr="00A60716" w:rsidRDefault="00CF3901" w:rsidP="006A0F74">
      <w:pPr>
        <w:autoSpaceDE w:val="0"/>
        <w:autoSpaceDN w:val="0"/>
        <w:adjustRightInd w:val="0"/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>- мультимедийный проектор.</w:t>
      </w:r>
    </w:p>
    <w:p w:rsidR="00296174" w:rsidRPr="00A60716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60716" w:rsidRDefault="00CF3901" w:rsidP="006A0F74">
      <w:pPr>
        <w:suppressAutoHyphens/>
        <w:autoSpaceDE w:val="0"/>
        <w:autoSpaceDN w:val="0"/>
        <w:adjustRightInd w:val="0"/>
        <w:spacing w:after="0" w:line="240" w:lineRule="auto"/>
        <w:ind w:left="0" w:right="0" w:firstLine="709"/>
        <w:rPr>
          <w:b/>
          <w:bCs/>
          <w:color w:val="auto"/>
          <w:szCs w:val="28"/>
        </w:rPr>
      </w:pPr>
      <w:r w:rsidRPr="00A60716">
        <w:rPr>
          <w:b/>
          <w:bCs/>
          <w:color w:val="auto"/>
          <w:szCs w:val="28"/>
        </w:rPr>
        <w:t>3.2. Информационное обеспечение реализации программы</w:t>
      </w:r>
    </w:p>
    <w:p w:rsidR="006A0F74" w:rsidRPr="00A60716" w:rsidRDefault="006A0F74" w:rsidP="006A0F74">
      <w:pPr>
        <w:suppressAutoHyphens/>
        <w:autoSpaceDE w:val="0"/>
        <w:autoSpaceDN w:val="0"/>
        <w:adjustRightInd w:val="0"/>
        <w:spacing w:after="0" w:line="240" w:lineRule="auto"/>
        <w:ind w:left="0" w:right="0" w:firstLine="709"/>
        <w:rPr>
          <w:b/>
          <w:bCs/>
          <w:color w:val="auto"/>
          <w:szCs w:val="28"/>
        </w:rPr>
      </w:pPr>
    </w:p>
    <w:p w:rsidR="00CF3901" w:rsidRPr="00A60716" w:rsidRDefault="00CF3901" w:rsidP="006A0F74">
      <w:pPr>
        <w:suppressAutoHyphens/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bCs/>
          <w:color w:val="auto"/>
          <w:szCs w:val="28"/>
        </w:rPr>
        <w:t>Для реализации программы библиотечный фонд образовательной организации должен иметь п</w:t>
      </w:r>
      <w:r w:rsidRPr="00A60716">
        <w:rPr>
          <w:color w:val="auto"/>
          <w:szCs w:val="28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CF3901" w:rsidRPr="00A60716" w:rsidRDefault="00CF3901" w:rsidP="006A0F74">
      <w:pPr>
        <w:spacing w:after="0" w:line="240" w:lineRule="auto"/>
        <w:ind w:left="0" w:right="0" w:firstLine="709"/>
        <w:contextualSpacing/>
        <w:rPr>
          <w:color w:val="auto"/>
          <w:szCs w:val="28"/>
        </w:rPr>
      </w:pPr>
    </w:p>
    <w:p w:rsidR="00CF3901" w:rsidRPr="00A60716" w:rsidRDefault="00CF3901" w:rsidP="006A0F74">
      <w:pPr>
        <w:spacing w:after="0" w:line="240" w:lineRule="auto"/>
        <w:ind w:left="0" w:right="0" w:firstLine="709"/>
        <w:contextualSpacing/>
        <w:rPr>
          <w:b/>
          <w:color w:val="auto"/>
          <w:szCs w:val="28"/>
        </w:rPr>
      </w:pPr>
      <w:r w:rsidRPr="00A60716">
        <w:rPr>
          <w:b/>
          <w:color w:val="auto"/>
          <w:szCs w:val="28"/>
        </w:rPr>
        <w:t>3.2.1. Печатные издания</w:t>
      </w:r>
    </w:p>
    <w:p w:rsidR="006A0F74" w:rsidRPr="00A60716" w:rsidRDefault="006A0F74" w:rsidP="006A0F74">
      <w:pPr>
        <w:spacing w:after="0" w:line="240" w:lineRule="auto"/>
        <w:ind w:left="0" w:right="0" w:firstLine="709"/>
        <w:contextualSpacing/>
        <w:rPr>
          <w:color w:val="auto"/>
          <w:szCs w:val="28"/>
        </w:rPr>
      </w:pP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bCs/>
          <w:color w:val="auto"/>
          <w:szCs w:val="28"/>
        </w:rPr>
        <w:t>1. Косолапова Н.В.</w:t>
      </w:r>
      <w:r w:rsidRPr="00A60716">
        <w:rPr>
          <w:color w:val="auto"/>
          <w:szCs w:val="28"/>
        </w:rPr>
        <w:t xml:space="preserve"> Безопасность жизнедеятельности: учебник для </w:t>
      </w:r>
      <w:r w:rsidR="00B3068E" w:rsidRPr="00A60716">
        <w:rPr>
          <w:color w:val="auto"/>
          <w:szCs w:val="28"/>
        </w:rPr>
        <w:t>учреждений нач.</w:t>
      </w:r>
      <w:r w:rsidRPr="00A60716">
        <w:rPr>
          <w:color w:val="auto"/>
          <w:szCs w:val="28"/>
        </w:rPr>
        <w:t xml:space="preserve"> проф. образования /Н.В. Косолапова, Н. А. Прокопенко, Е. Л. Побежимова. - 3-е изд., стер. - М.: Изд</w:t>
      </w:r>
      <w:r w:rsidR="00B737C4" w:rsidRPr="00A60716">
        <w:rPr>
          <w:color w:val="auto"/>
          <w:szCs w:val="28"/>
        </w:rPr>
        <w:t>ательский центр «Академия», 2016</w:t>
      </w:r>
      <w:r w:rsidRPr="00A60716">
        <w:rPr>
          <w:color w:val="auto"/>
          <w:szCs w:val="28"/>
        </w:rPr>
        <w:t>.</w:t>
      </w:r>
      <w:r w:rsidRPr="00A60716">
        <w:rPr>
          <w:color w:val="auto"/>
          <w:szCs w:val="28"/>
          <w:shd w:val="clear" w:color="auto" w:fill="FFFFFF"/>
        </w:rPr>
        <w:t>ISBN: 978-5-4468-1151-9</w:t>
      </w: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2. Косолапова, Н.В. Основы безопасности жизнедеятельности: учебник/ Н.В. </w:t>
      </w:r>
      <w:r w:rsidR="00B3068E" w:rsidRPr="00A60716">
        <w:rPr>
          <w:color w:val="auto"/>
          <w:szCs w:val="28"/>
        </w:rPr>
        <w:t>Косолапова. -</w:t>
      </w:r>
      <w:r w:rsidRPr="00A60716">
        <w:rPr>
          <w:color w:val="auto"/>
          <w:szCs w:val="28"/>
        </w:rPr>
        <w:t xml:space="preserve"> М.: Академия, </w:t>
      </w:r>
      <w:r w:rsidR="00B737C4" w:rsidRPr="00A60716">
        <w:rPr>
          <w:color w:val="auto"/>
          <w:szCs w:val="28"/>
        </w:rPr>
        <w:t>2016</w:t>
      </w:r>
      <w:r w:rsidR="00B3068E" w:rsidRPr="00A60716">
        <w:rPr>
          <w:color w:val="auto"/>
          <w:szCs w:val="28"/>
        </w:rPr>
        <w:t>. -</w:t>
      </w:r>
      <w:r w:rsidRPr="00A60716">
        <w:rPr>
          <w:color w:val="auto"/>
          <w:szCs w:val="28"/>
        </w:rPr>
        <w:t>336с. ISBN 978-5-4468-0737-6</w:t>
      </w: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3. В.И. </w:t>
      </w:r>
      <w:proofErr w:type="spellStart"/>
      <w:r w:rsidRPr="00A60716">
        <w:rPr>
          <w:color w:val="auto"/>
          <w:szCs w:val="28"/>
        </w:rPr>
        <w:t>Бодин</w:t>
      </w:r>
      <w:proofErr w:type="spellEnd"/>
      <w:r w:rsidRPr="00A60716">
        <w:rPr>
          <w:color w:val="auto"/>
          <w:szCs w:val="28"/>
        </w:rPr>
        <w:t xml:space="preserve">, Ю.Г. </w:t>
      </w:r>
      <w:proofErr w:type="spellStart"/>
      <w:r w:rsidRPr="00A60716">
        <w:rPr>
          <w:color w:val="auto"/>
          <w:szCs w:val="28"/>
        </w:rPr>
        <w:t>Семехин</w:t>
      </w:r>
      <w:proofErr w:type="spellEnd"/>
      <w:r w:rsidRPr="00A60716">
        <w:rPr>
          <w:color w:val="auto"/>
          <w:szCs w:val="28"/>
        </w:rPr>
        <w:t xml:space="preserve"> Безопасность жизнедеятельности: учебное пособие. – М.: ИНФРА-М: </w:t>
      </w:r>
      <w:proofErr w:type="spellStart"/>
      <w:r w:rsidRPr="00A60716">
        <w:rPr>
          <w:color w:val="auto"/>
          <w:szCs w:val="28"/>
        </w:rPr>
        <w:t>Академцентр</w:t>
      </w:r>
      <w:proofErr w:type="spellEnd"/>
      <w:r w:rsidRPr="00A60716">
        <w:rPr>
          <w:color w:val="auto"/>
          <w:szCs w:val="28"/>
        </w:rPr>
        <w:t>, 2015</w:t>
      </w: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4. </w:t>
      </w:r>
      <w:proofErr w:type="spellStart"/>
      <w:r w:rsidRPr="00A60716">
        <w:rPr>
          <w:color w:val="auto"/>
          <w:szCs w:val="28"/>
        </w:rPr>
        <w:t>Микрюков</w:t>
      </w:r>
      <w:proofErr w:type="spellEnd"/>
      <w:r w:rsidRPr="00A60716">
        <w:rPr>
          <w:color w:val="auto"/>
          <w:szCs w:val="28"/>
        </w:rPr>
        <w:t>, В.Ю. Безопасность жизнедеятельности: учебник/</w:t>
      </w:r>
      <w:r w:rsidR="00B737C4" w:rsidRPr="00A60716">
        <w:rPr>
          <w:color w:val="auto"/>
          <w:szCs w:val="28"/>
        </w:rPr>
        <w:t xml:space="preserve"> В.Ю. </w:t>
      </w:r>
      <w:proofErr w:type="spellStart"/>
      <w:proofErr w:type="gramStart"/>
      <w:r w:rsidR="00B737C4" w:rsidRPr="00A60716">
        <w:rPr>
          <w:color w:val="auto"/>
          <w:szCs w:val="28"/>
        </w:rPr>
        <w:t>Микрюков</w:t>
      </w:r>
      <w:proofErr w:type="spellEnd"/>
      <w:r w:rsidR="00B737C4" w:rsidRPr="00A60716">
        <w:rPr>
          <w:color w:val="auto"/>
          <w:szCs w:val="28"/>
        </w:rPr>
        <w:t>.-</w:t>
      </w:r>
      <w:proofErr w:type="gramEnd"/>
      <w:r w:rsidR="00B737C4" w:rsidRPr="00A60716">
        <w:rPr>
          <w:color w:val="auto"/>
          <w:szCs w:val="28"/>
        </w:rPr>
        <w:t xml:space="preserve"> М.: Форум, 2017</w:t>
      </w:r>
      <w:r w:rsidRPr="00A60716">
        <w:rPr>
          <w:color w:val="auto"/>
          <w:szCs w:val="28"/>
        </w:rPr>
        <w:t>.- 464с. ISBN 978-5-91134-206-7</w:t>
      </w: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lastRenderedPageBreak/>
        <w:t xml:space="preserve">5. </w:t>
      </w:r>
      <w:proofErr w:type="spellStart"/>
      <w:r w:rsidRPr="00A60716">
        <w:rPr>
          <w:color w:val="auto"/>
          <w:szCs w:val="28"/>
        </w:rPr>
        <w:t>Каракеян</w:t>
      </w:r>
      <w:proofErr w:type="spellEnd"/>
      <w:r w:rsidRPr="00A60716">
        <w:rPr>
          <w:color w:val="auto"/>
          <w:szCs w:val="28"/>
        </w:rPr>
        <w:t xml:space="preserve">, В.И.  Безопасность жизнедеятельности: учебник и практикум для СПО/ В.И. </w:t>
      </w:r>
      <w:proofErr w:type="spellStart"/>
      <w:r w:rsidRPr="00A60716">
        <w:rPr>
          <w:color w:val="auto"/>
          <w:szCs w:val="28"/>
        </w:rPr>
        <w:t>Каракеян</w:t>
      </w:r>
      <w:proofErr w:type="spellEnd"/>
      <w:r w:rsidRPr="00A60716">
        <w:rPr>
          <w:color w:val="auto"/>
          <w:szCs w:val="28"/>
        </w:rPr>
        <w:t xml:space="preserve">, И.М. Никулина. - 2-е изд., </w:t>
      </w:r>
      <w:proofErr w:type="spellStart"/>
      <w:r w:rsidRPr="00A60716">
        <w:rPr>
          <w:color w:val="auto"/>
          <w:szCs w:val="28"/>
        </w:rPr>
        <w:t>перераб</w:t>
      </w:r>
      <w:proofErr w:type="spellEnd"/>
      <w:proofErr w:type="gramStart"/>
      <w:r w:rsidRPr="00A60716">
        <w:rPr>
          <w:color w:val="auto"/>
          <w:szCs w:val="28"/>
        </w:rPr>
        <w:t>.</w:t>
      </w:r>
      <w:proofErr w:type="gramEnd"/>
      <w:r w:rsidRPr="00A60716">
        <w:rPr>
          <w:color w:val="auto"/>
          <w:szCs w:val="28"/>
        </w:rPr>
        <w:t xml:space="preserve"> и доп. - М.: </w:t>
      </w:r>
      <w:proofErr w:type="spellStart"/>
      <w:r w:rsidRPr="00A60716">
        <w:rPr>
          <w:color w:val="auto"/>
          <w:szCs w:val="28"/>
        </w:rPr>
        <w:t>Юрайт</w:t>
      </w:r>
      <w:proofErr w:type="spellEnd"/>
      <w:r w:rsidRPr="00A60716">
        <w:rPr>
          <w:color w:val="auto"/>
          <w:szCs w:val="28"/>
        </w:rPr>
        <w:t>, 2016. - 330 с. ISBN 978-5-9916-4679-6.</w:t>
      </w: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6. Безопасность жизнедеятельности: учебник и практикум для СПО / С. В. Абрамова [и др.]; под </w:t>
      </w:r>
      <w:proofErr w:type="spellStart"/>
      <w:r w:rsidRPr="00A60716">
        <w:rPr>
          <w:color w:val="auto"/>
          <w:szCs w:val="28"/>
        </w:rPr>
        <w:t>общ.ред</w:t>
      </w:r>
      <w:proofErr w:type="spellEnd"/>
      <w:r w:rsidRPr="00A60716">
        <w:rPr>
          <w:color w:val="auto"/>
          <w:szCs w:val="28"/>
        </w:rPr>
        <w:t xml:space="preserve">. В. П. Соломина. - М.: Издательство </w:t>
      </w:r>
      <w:proofErr w:type="spellStart"/>
      <w:r w:rsidRPr="00A60716">
        <w:rPr>
          <w:color w:val="auto"/>
          <w:szCs w:val="28"/>
        </w:rPr>
        <w:t>Юрайт</w:t>
      </w:r>
      <w:proofErr w:type="spellEnd"/>
      <w:r w:rsidRPr="00A60716">
        <w:rPr>
          <w:color w:val="auto"/>
          <w:szCs w:val="28"/>
        </w:rPr>
        <w:t>, 2017. - 399 с. - (Профессиональное образование). - ISBN 978-5-534-02041-0.</w:t>
      </w: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>7. Белов, С. В. Безопасность жизнедеятельности и защита окружающей среды (</w:t>
      </w:r>
      <w:proofErr w:type="spellStart"/>
      <w:r w:rsidRPr="00A60716">
        <w:rPr>
          <w:color w:val="auto"/>
          <w:szCs w:val="28"/>
        </w:rPr>
        <w:t>техносферная</w:t>
      </w:r>
      <w:proofErr w:type="spellEnd"/>
      <w:r w:rsidRPr="00A60716">
        <w:rPr>
          <w:color w:val="auto"/>
          <w:szCs w:val="28"/>
        </w:rPr>
        <w:t xml:space="preserve"> безопасность) в 2 ч. Часть 2: учебник для СПО / С. В. Белов. - 5-е изд., </w:t>
      </w:r>
      <w:proofErr w:type="spellStart"/>
      <w:r w:rsidRPr="00A60716">
        <w:rPr>
          <w:color w:val="auto"/>
          <w:szCs w:val="28"/>
        </w:rPr>
        <w:t>перераб</w:t>
      </w:r>
      <w:proofErr w:type="spellEnd"/>
      <w:proofErr w:type="gramStart"/>
      <w:r w:rsidRPr="00A60716">
        <w:rPr>
          <w:color w:val="auto"/>
          <w:szCs w:val="28"/>
        </w:rPr>
        <w:t>.</w:t>
      </w:r>
      <w:proofErr w:type="gramEnd"/>
      <w:r w:rsidRPr="00A60716">
        <w:rPr>
          <w:color w:val="auto"/>
          <w:szCs w:val="28"/>
        </w:rPr>
        <w:t xml:space="preserve"> и доп. - М.: Издательство </w:t>
      </w:r>
      <w:proofErr w:type="spellStart"/>
      <w:r w:rsidRPr="00A60716">
        <w:rPr>
          <w:color w:val="auto"/>
          <w:szCs w:val="28"/>
        </w:rPr>
        <w:t>Юрайт</w:t>
      </w:r>
      <w:proofErr w:type="spellEnd"/>
      <w:r w:rsidRPr="00A60716">
        <w:rPr>
          <w:color w:val="auto"/>
          <w:szCs w:val="28"/>
        </w:rPr>
        <w:t>, 2017. - 362 с. - (Профессиональное образование). - ISBN 978-5-9916-9964-8.</w:t>
      </w: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>8. Белов, С. В. Безопасность жизнедеятельности и защита окружающей среды (</w:t>
      </w:r>
      <w:proofErr w:type="spellStart"/>
      <w:r w:rsidRPr="00A60716">
        <w:rPr>
          <w:color w:val="auto"/>
          <w:szCs w:val="28"/>
        </w:rPr>
        <w:t>техносферная</w:t>
      </w:r>
      <w:proofErr w:type="spellEnd"/>
      <w:r w:rsidRPr="00A60716">
        <w:rPr>
          <w:color w:val="auto"/>
          <w:szCs w:val="28"/>
        </w:rPr>
        <w:t xml:space="preserve"> безопасность) в 2 ч. Часть 1: учебник для СПО / С. В. Белов. - 5-е изд., </w:t>
      </w:r>
      <w:proofErr w:type="spellStart"/>
      <w:r w:rsidRPr="00A60716">
        <w:rPr>
          <w:color w:val="auto"/>
          <w:szCs w:val="28"/>
        </w:rPr>
        <w:t>перераб</w:t>
      </w:r>
      <w:proofErr w:type="spellEnd"/>
      <w:proofErr w:type="gramStart"/>
      <w:r w:rsidRPr="00A60716">
        <w:rPr>
          <w:color w:val="auto"/>
          <w:szCs w:val="28"/>
        </w:rPr>
        <w:t>.</w:t>
      </w:r>
      <w:proofErr w:type="gramEnd"/>
      <w:r w:rsidRPr="00A60716">
        <w:rPr>
          <w:color w:val="auto"/>
          <w:szCs w:val="28"/>
        </w:rPr>
        <w:t xml:space="preserve"> и доп. — М.: Издательство </w:t>
      </w:r>
      <w:proofErr w:type="spellStart"/>
      <w:r w:rsidRPr="00A60716">
        <w:rPr>
          <w:color w:val="auto"/>
          <w:szCs w:val="28"/>
        </w:rPr>
        <w:t>Юрайт</w:t>
      </w:r>
      <w:proofErr w:type="spellEnd"/>
      <w:r w:rsidRPr="00A60716">
        <w:rPr>
          <w:color w:val="auto"/>
          <w:szCs w:val="28"/>
        </w:rPr>
        <w:t>, 2017. - 350 с. - (Профессиональное образование). — ISBN 978-5-9916-9962-4.</w:t>
      </w: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9. Беляков, Г. И. Основы обеспечения жизнедеятельности и выживание в чрезвычайных ситуациях: учебник для СПО / Г. И. Беляков. - 3-е изд., </w:t>
      </w:r>
      <w:proofErr w:type="spellStart"/>
      <w:r w:rsidRPr="00A60716">
        <w:rPr>
          <w:color w:val="auto"/>
          <w:szCs w:val="28"/>
        </w:rPr>
        <w:t>перераб</w:t>
      </w:r>
      <w:proofErr w:type="spellEnd"/>
      <w:proofErr w:type="gramStart"/>
      <w:r w:rsidRPr="00A60716">
        <w:rPr>
          <w:color w:val="auto"/>
          <w:szCs w:val="28"/>
        </w:rPr>
        <w:t>.</w:t>
      </w:r>
      <w:proofErr w:type="gramEnd"/>
      <w:r w:rsidRPr="00A60716">
        <w:rPr>
          <w:color w:val="auto"/>
          <w:szCs w:val="28"/>
        </w:rPr>
        <w:t xml:space="preserve"> и доп. - М.: Издательство </w:t>
      </w:r>
      <w:proofErr w:type="spellStart"/>
      <w:r w:rsidRPr="00A60716">
        <w:rPr>
          <w:color w:val="auto"/>
          <w:szCs w:val="28"/>
        </w:rPr>
        <w:t>Юрайт</w:t>
      </w:r>
      <w:proofErr w:type="spellEnd"/>
      <w:r w:rsidRPr="00A60716">
        <w:rPr>
          <w:color w:val="auto"/>
          <w:szCs w:val="28"/>
        </w:rPr>
        <w:t>, 2017. - 354 с. - (Профессиональное образование). - ISBN 978-5-534-03180-5.</w:t>
      </w: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10. Безопасность жизнедеятельности. Практикум: учебное пособие для СПО / Я. Д. Вишняков [и др.]; под </w:t>
      </w:r>
      <w:proofErr w:type="spellStart"/>
      <w:r w:rsidRPr="00A60716">
        <w:rPr>
          <w:color w:val="auto"/>
          <w:szCs w:val="28"/>
        </w:rPr>
        <w:t>общ.ред</w:t>
      </w:r>
      <w:proofErr w:type="spellEnd"/>
      <w:r w:rsidRPr="00A60716">
        <w:rPr>
          <w:color w:val="auto"/>
          <w:szCs w:val="28"/>
        </w:rPr>
        <w:t xml:space="preserve">. Я. Д. Вишнякова. - М.: Издательство </w:t>
      </w:r>
      <w:proofErr w:type="spellStart"/>
      <w:r w:rsidRPr="00A60716">
        <w:rPr>
          <w:color w:val="auto"/>
          <w:szCs w:val="28"/>
        </w:rPr>
        <w:t>Юрайт</w:t>
      </w:r>
      <w:proofErr w:type="spellEnd"/>
      <w:r w:rsidRPr="00A60716">
        <w:rPr>
          <w:color w:val="auto"/>
          <w:szCs w:val="28"/>
        </w:rPr>
        <w:t>, 2016. - 249 с. - (Профессиональное образование). - ISBN 978-5-9916-8528-3.</w:t>
      </w: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11. Безопасность жизнедеятельности: учебник для СПО / Я. Д. Вишняков [и др.]; под </w:t>
      </w:r>
      <w:proofErr w:type="spellStart"/>
      <w:r w:rsidRPr="00A60716">
        <w:rPr>
          <w:color w:val="auto"/>
          <w:szCs w:val="28"/>
        </w:rPr>
        <w:t>общ.ред</w:t>
      </w:r>
      <w:proofErr w:type="spellEnd"/>
      <w:r w:rsidRPr="00A60716">
        <w:rPr>
          <w:color w:val="auto"/>
          <w:szCs w:val="28"/>
        </w:rPr>
        <w:t xml:space="preserve">. Я. Д. Вишнякова. - 6-е изд., </w:t>
      </w:r>
      <w:proofErr w:type="spellStart"/>
      <w:r w:rsidRPr="00A60716">
        <w:rPr>
          <w:color w:val="auto"/>
          <w:szCs w:val="28"/>
        </w:rPr>
        <w:t>перераб</w:t>
      </w:r>
      <w:proofErr w:type="spellEnd"/>
      <w:proofErr w:type="gramStart"/>
      <w:r w:rsidRPr="00A60716">
        <w:rPr>
          <w:color w:val="auto"/>
          <w:szCs w:val="28"/>
        </w:rPr>
        <w:t>.</w:t>
      </w:r>
      <w:proofErr w:type="gramEnd"/>
      <w:r w:rsidRPr="00A60716">
        <w:rPr>
          <w:color w:val="auto"/>
          <w:szCs w:val="28"/>
        </w:rPr>
        <w:t xml:space="preserve"> и доп. - М.: Издательство </w:t>
      </w:r>
      <w:proofErr w:type="spellStart"/>
      <w:r w:rsidRPr="00A60716">
        <w:rPr>
          <w:color w:val="auto"/>
          <w:szCs w:val="28"/>
        </w:rPr>
        <w:t>Юрайт</w:t>
      </w:r>
      <w:proofErr w:type="spellEnd"/>
      <w:r w:rsidRPr="00A60716">
        <w:rPr>
          <w:color w:val="auto"/>
          <w:szCs w:val="28"/>
        </w:rPr>
        <w:t>, 2017. - 430 с. - (Профессиональное образование). - ISBN 978-5-534-04603-8.</w:t>
      </w: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12. </w:t>
      </w:r>
      <w:proofErr w:type="spellStart"/>
      <w:r w:rsidRPr="00A60716">
        <w:rPr>
          <w:color w:val="auto"/>
          <w:szCs w:val="28"/>
        </w:rPr>
        <w:t>Каракеян</w:t>
      </w:r>
      <w:proofErr w:type="spellEnd"/>
      <w:r w:rsidRPr="00A60716">
        <w:rPr>
          <w:color w:val="auto"/>
          <w:szCs w:val="28"/>
        </w:rPr>
        <w:t xml:space="preserve">, В. И. Безопасность жизнедеятельности: учебник и практикум для СПО / В. И. </w:t>
      </w:r>
      <w:proofErr w:type="spellStart"/>
      <w:r w:rsidRPr="00A60716">
        <w:rPr>
          <w:color w:val="auto"/>
          <w:szCs w:val="28"/>
        </w:rPr>
        <w:t>Каракеян</w:t>
      </w:r>
      <w:proofErr w:type="spellEnd"/>
      <w:r w:rsidRPr="00A60716">
        <w:rPr>
          <w:color w:val="auto"/>
          <w:szCs w:val="28"/>
        </w:rPr>
        <w:t xml:space="preserve">, И. М. Никулина. - 3-е изд., </w:t>
      </w:r>
      <w:proofErr w:type="spellStart"/>
      <w:r w:rsidRPr="00A60716">
        <w:rPr>
          <w:color w:val="auto"/>
          <w:szCs w:val="28"/>
        </w:rPr>
        <w:t>перераб</w:t>
      </w:r>
      <w:proofErr w:type="spellEnd"/>
      <w:proofErr w:type="gramStart"/>
      <w:r w:rsidRPr="00A60716">
        <w:rPr>
          <w:color w:val="auto"/>
          <w:szCs w:val="28"/>
        </w:rPr>
        <w:t>.</w:t>
      </w:r>
      <w:proofErr w:type="gramEnd"/>
      <w:r w:rsidRPr="00A60716">
        <w:rPr>
          <w:color w:val="auto"/>
          <w:szCs w:val="28"/>
        </w:rPr>
        <w:t xml:space="preserve"> и доп. - М.: Издательство </w:t>
      </w:r>
      <w:proofErr w:type="spellStart"/>
      <w:r w:rsidRPr="00A60716">
        <w:rPr>
          <w:color w:val="auto"/>
          <w:szCs w:val="28"/>
        </w:rPr>
        <w:t>Юрайт</w:t>
      </w:r>
      <w:proofErr w:type="spellEnd"/>
      <w:r w:rsidRPr="00A60716">
        <w:rPr>
          <w:color w:val="auto"/>
          <w:szCs w:val="28"/>
        </w:rPr>
        <w:t>, 2017. - 313 с. - (Профессиональное образование). - ISBN 978-5-534-04629-8.</w:t>
      </w:r>
    </w:p>
    <w:p w:rsidR="00CF3901" w:rsidRPr="00A60716" w:rsidRDefault="00CF3901" w:rsidP="006A0F74">
      <w:pPr>
        <w:spacing w:after="0" w:line="240" w:lineRule="auto"/>
        <w:ind w:left="0" w:right="0" w:firstLine="709"/>
        <w:contextualSpacing/>
        <w:rPr>
          <w:b/>
          <w:bCs/>
          <w:i/>
          <w:color w:val="auto"/>
          <w:szCs w:val="28"/>
        </w:rPr>
      </w:pPr>
    </w:p>
    <w:p w:rsidR="00CF3901" w:rsidRPr="00A60716" w:rsidRDefault="00CF3901" w:rsidP="006A0F74">
      <w:pPr>
        <w:spacing w:after="0" w:line="240" w:lineRule="auto"/>
        <w:ind w:left="0" w:right="0" w:firstLine="709"/>
        <w:contextualSpacing/>
        <w:rPr>
          <w:b/>
          <w:bCs/>
          <w:color w:val="auto"/>
          <w:szCs w:val="28"/>
        </w:rPr>
      </w:pPr>
      <w:r w:rsidRPr="00A60716">
        <w:rPr>
          <w:b/>
          <w:bCs/>
          <w:color w:val="auto"/>
          <w:szCs w:val="28"/>
        </w:rPr>
        <w:t xml:space="preserve">3.2.3. Дополнительные источники </w:t>
      </w:r>
    </w:p>
    <w:p w:rsidR="006A0F74" w:rsidRPr="00A60716" w:rsidRDefault="006A0F74" w:rsidP="006A0F74">
      <w:pPr>
        <w:spacing w:after="0" w:line="240" w:lineRule="auto"/>
        <w:ind w:left="0" w:right="0" w:firstLine="709"/>
        <w:contextualSpacing/>
        <w:rPr>
          <w:bCs/>
          <w:i/>
          <w:color w:val="auto"/>
          <w:szCs w:val="28"/>
        </w:rPr>
      </w:pPr>
    </w:p>
    <w:p w:rsidR="00CF3901" w:rsidRPr="00A60716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1. Вострокнутов, А. Л. Организация защиты населения и территорий. Основы топографии: учебник для СПО / А. Л. Вострокнутов, В. Н. Супрун, Г. В. Шевченко; под общ. ред. А. Л. Вострокнутова. - М.: Издательство </w:t>
      </w:r>
      <w:proofErr w:type="spellStart"/>
      <w:r w:rsidRPr="00A60716">
        <w:rPr>
          <w:color w:val="auto"/>
          <w:szCs w:val="28"/>
        </w:rPr>
        <w:t>Юрайт</w:t>
      </w:r>
      <w:proofErr w:type="spellEnd"/>
      <w:r w:rsidRPr="00A60716">
        <w:rPr>
          <w:color w:val="auto"/>
          <w:szCs w:val="28"/>
        </w:rPr>
        <w:t>, 2017. - 399 с. - (Профессиональное образование). - ISBN 978-5-9916-9741-5.</w:t>
      </w: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2. </w:t>
      </w:r>
      <w:proofErr w:type="spellStart"/>
      <w:r w:rsidRPr="00A60716">
        <w:rPr>
          <w:color w:val="auto"/>
          <w:szCs w:val="28"/>
        </w:rPr>
        <w:t>Курдюмов</w:t>
      </w:r>
      <w:proofErr w:type="spellEnd"/>
      <w:r w:rsidRPr="00A60716">
        <w:rPr>
          <w:color w:val="auto"/>
          <w:szCs w:val="28"/>
        </w:rPr>
        <w:t xml:space="preserve">, В. И. Безопасность жизнедеятельности: проектирование и расчет средств обеспечения безопасности: учебное пособие для СПО / В. И. </w:t>
      </w:r>
      <w:proofErr w:type="spellStart"/>
      <w:r w:rsidRPr="00A60716">
        <w:rPr>
          <w:color w:val="auto"/>
          <w:szCs w:val="28"/>
        </w:rPr>
        <w:t>Курдюмов</w:t>
      </w:r>
      <w:proofErr w:type="spellEnd"/>
      <w:r w:rsidRPr="00A60716">
        <w:rPr>
          <w:color w:val="auto"/>
          <w:szCs w:val="28"/>
        </w:rPr>
        <w:t xml:space="preserve">, Б. И. Зотов. - 2-е изд., </w:t>
      </w:r>
      <w:proofErr w:type="spellStart"/>
      <w:r w:rsidRPr="00A60716">
        <w:rPr>
          <w:color w:val="auto"/>
          <w:szCs w:val="28"/>
        </w:rPr>
        <w:t>испр</w:t>
      </w:r>
      <w:proofErr w:type="spellEnd"/>
      <w:proofErr w:type="gramStart"/>
      <w:r w:rsidRPr="00A60716">
        <w:rPr>
          <w:color w:val="auto"/>
          <w:szCs w:val="28"/>
        </w:rPr>
        <w:t>.</w:t>
      </w:r>
      <w:proofErr w:type="gramEnd"/>
      <w:r w:rsidRPr="00A60716">
        <w:rPr>
          <w:color w:val="auto"/>
          <w:szCs w:val="28"/>
        </w:rPr>
        <w:t xml:space="preserve"> и доп. - М.: Издательство </w:t>
      </w:r>
      <w:proofErr w:type="spellStart"/>
      <w:r w:rsidRPr="00A60716">
        <w:rPr>
          <w:color w:val="auto"/>
          <w:szCs w:val="28"/>
        </w:rPr>
        <w:t>Юрайт</w:t>
      </w:r>
      <w:proofErr w:type="spellEnd"/>
      <w:r w:rsidRPr="00A60716">
        <w:rPr>
          <w:color w:val="auto"/>
          <w:szCs w:val="28"/>
        </w:rPr>
        <w:t xml:space="preserve">, 2017. - 221 с. </w:t>
      </w:r>
    </w:p>
    <w:p w:rsidR="00CF3901" w:rsidRPr="00A60716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 xml:space="preserve">3. Родионова, О. М. Медико-биологические основы безопасности: учебник для СПО / О. М. Родионова, Д. А. Семенов. - М.: Издательство </w:t>
      </w:r>
      <w:proofErr w:type="spellStart"/>
      <w:r w:rsidRPr="00A60716">
        <w:rPr>
          <w:color w:val="auto"/>
          <w:szCs w:val="28"/>
        </w:rPr>
        <w:t>Юрайт</w:t>
      </w:r>
      <w:proofErr w:type="spellEnd"/>
      <w:r w:rsidRPr="00A60716">
        <w:rPr>
          <w:color w:val="auto"/>
          <w:szCs w:val="28"/>
        </w:rPr>
        <w:t>, 2017. - 340 с. - (Профессиональное образование). - ISBN 978-5-9916-9986-0.</w:t>
      </w:r>
    </w:p>
    <w:p w:rsidR="00CF3901" w:rsidRPr="00A60716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lastRenderedPageBreak/>
        <w:t>4. Учения и тренировки по гражданской обороне, предупреждению и ликвидации чрезвычайных ситуаций. Методическое пособие под ред. Фалеева М.И. М.: Инс</w:t>
      </w:r>
      <w:r w:rsidR="00727084" w:rsidRPr="00A60716">
        <w:rPr>
          <w:color w:val="auto"/>
          <w:szCs w:val="28"/>
        </w:rPr>
        <w:t>титут риска и безопасности, 2016</w:t>
      </w:r>
      <w:r w:rsidRPr="00A60716">
        <w:rPr>
          <w:color w:val="auto"/>
          <w:szCs w:val="28"/>
        </w:rPr>
        <w:t>.</w:t>
      </w:r>
    </w:p>
    <w:p w:rsidR="00CF3901" w:rsidRPr="00A60716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  <w:shd w:val="clear" w:color="auto" w:fill="FFFFFF"/>
        </w:rPr>
        <w:t>5. Журналы: «Основы безопасности жизнедеятельности», «Военные знания».</w:t>
      </w:r>
    </w:p>
    <w:p w:rsidR="00CF3901" w:rsidRPr="00A60716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  <w:shd w:val="clear" w:color="auto" w:fill="FFFFFF"/>
        </w:rPr>
        <w:t xml:space="preserve">6. Постановление Правительства РФ от 30.12.2003г. № 794 (ред. от 16.07.09) </w:t>
      </w:r>
      <w:r w:rsidRPr="00A60716">
        <w:rPr>
          <w:color w:val="auto"/>
          <w:szCs w:val="28"/>
        </w:rPr>
        <w:t>«О единой государственной системе предупреждения и ликвидации чрезвычайных ситуаций»</w:t>
      </w:r>
    </w:p>
    <w:p w:rsidR="00CF3901" w:rsidRPr="00A60716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>7. Постановление Правительства РФ от 11.11,2006г. № 663 «Об утверждении положения о призыве на военную службу граждан Российской Федерации»</w:t>
      </w:r>
    </w:p>
    <w:p w:rsidR="00CF3901" w:rsidRPr="00A60716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>8. Постановление Правительства РФ от 31.12.1999г. № 1441 (ред. 15.06.09) «Об утверждении Положения о подготовке граждан Российской Федерации к военной службе»</w:t>
      </w:r>
    </w:p>
    <w:p w:rsidR="00CF3901" w:rsidRPr="00A60716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>9. Справочная правовая система «Консультант плюс», «Гарант»</w:t>
      </w:r>
    </w:p>
    <w:p w:rsidR="00CF3901" w:rsidRPr="00A60716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>10. Федеральный закон от 21.12.1994г. N° 68-ФЗ (ред. от 25.11.09) «О защите населения и территорий от чрезвычайных ситуаций природного и техногенного характера»</w:t>
      </w:r>
    </w:p>
    <w:p w:rsidR="00CF3901" w:rsidRPr="00A60716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>11. Федеральный закон от 10.01.2002г. № 7-ФЗ (ред. от 14.03.09) «Об охране окружающей среды»</w:t>
      </w:r>
    </w:p>
    <w:p w:rsidR="00CF3901" w:rsidRPr="00A60716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>12. Федеральный закон от 22.07.2008г. № 123-Ф3 «Технический регламент о требованиях пожарной безопасности»</w:t>
      </w:r>
    </w:p>
    <w:p w:rsidR="00CF3901" w:rsidRPr="00A60716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</w:rPr>
        <w:t>13. Федеральный закон от 28.03.1998г. № 53-Ф3 (ред. 21.12.09) «О воинской обязанности и воинской службе».</w:t>
      </w:r>
    </w:p>
    <w:p w:rsidR="00CF3901" w:rsidRPr="00A60716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60716">
        <w:rPr>
          <w:color w:val="auto"/>
          <w:szCs w:val="28"/>
          <w:shd w:val="clear" w:color="auto" w:fill="FFFFFF"/>
        </w:rPr>
        <w:t>14. Общевоинские уставы Вооруженных Сил Российской Федерации.</w:t>
      </w:r>
    </w:p>
    <w:p w:rsidR="00296174" w:rsidRPr="00A60716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60716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60716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60716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60716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60716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6A0F74" w:rsidRPr="00A60716" w:rsidRDefault="00B52432" w:rsidP="006240DF">
      <w:pPr>
        <w:pStyle w:val="1"/>
        <w:spacing w:after="0" w:line="240" w:lineRule="auto"/>
        <w:ind w:left="0" w:firstLine="709"/>
        <w:jc w:val="center"/>
        <w:rPr>
          <w:color w:val="auto"/>
          <w:sz w:val="24"/>
          <w:szCs w:val="24"/>
        </w:rPr>
      </w:pPr>
      <w:r w:rsidRPr="00A60716">
        <w:rPr>
          <w:color w:val="auto"/>
          <w:sz w:val="24"/>
          <w:szCs w:val="24"/>
        </w:rPr>
        <w:lastRenderedPageBreak/>
        <w:t>4.</w:t>
      </w:r>
      <w:bookmarkStart w:id="5" w:name="_Toc47225"/>
      <w:r w:rsidRPr="00A60716">
        <w:rPr>
          <w:color w:val="auto"/>
          <w:sz w:val="24"/>
          <w:szCs w:val="24"/>
        </w:rPr>
        <w:t>КОНТРОЛЬ</w:t>
      </w:r>
      <w:r w:rsidR="001F21A0" w:rsidRPr="00A60716">
        <w:rPr>
          <w:color w:val="auto"/>
          <w:sz w:val="24"/>
          <w:szCs w:val="24"/>
        </w:rPr>
        <w:t xml:space="preserve"> </w:t>
      </w:r>
      <w:r w:rsidRPr="00A60716">
        <w:rPr>
          <w:color w:val="auto"/>
          <w:sz w:val="24"/>
          <w:szCs w:val="24"/>
        </w:rPr>
        <w:t>И</w:t>
      </w:r>
      <w:r w:rsidR="001F21A0" w:rsidRPr="00A60716">
        <w:rPr>
          <w:color w:val="auto"/>
          <w:sz w:val="24"/>
          <w:szCs w:val="24"/>
        </w:rPr>
        <w:t xml:space="preserve"> </w:t>
      </w:r>
      <w:r w:rsidRPr="00A60716">
        <w:rPr>
          <w:color w:val="auto"/>
          <w:sz w:val="24"/>
          <w:szCs w:val="24"/>
        </w:rPr>
        <w:t>ОЦЕНКА РЕЗУЛЬТАТОВ</w:t>
      </w:r>
      <w:r w:rsidR="001F21A0" w:rsidRPr="00A60716">
        <w:rPr>
          <w:color w:val="auto"/>
          <w:sz w:val="24"/>
          <w:szCs w:val="24"/>
        </w:rPr>
        <w:t xml:space="preserve"> </w:t>
      </w:r>
      <w:r w:rsidRPr="00A60716">
        <w:rPr>
          <w:color w:val="auto"/>
          <w:sz w:val="24"/>
          <w:szCs w:val="24"/>
        </w:rPr>
        <w:t>ОСВОЕНИЯ</w:t>
      </w:r>
      <w:r w:rsidR="001F21A0" w:rsidRPr="00A60716">
        <w:rPr>
          <w:color w:val="auto"/>
          <w:sz w:val="24"/>
          <w:szCs w:val="24"/>
        </w:rPr>
        <w:t xml:space="preserve"> </w:t>
      </w:r>
      <w:r w:rsidRPr="00A60716">
        <w:rPr>
          <w:color w:val="auto"/>
          <w:sz w:val="24"/>
          <w:szCs w:val="24"/>
        </w:rPr>
        <w:t>ДИСЦИПЛИНЫ</w:t>
      </w:r>
      <w:bookmarkEnd w:id="5"/>
    </w:p>
    <w:p w:rsidR="006A0F74" w:rsidRPr="00A60716" w:rsidRDefault="006A0F74" w:rsidP="006240DF">
      <w:pPr>
        <w:pStyle w:val="1"/>
        <w:spacing w:after="0" w:line="240" w:lineRule="auto"/>
        <w:ind w:left="0" w:firstLine="709"/>
        <w:jc w:val="center"/>
        <w:rPr>
          <w:color w:val="auto"/>
          <w:szCs w:val="28"/>
        </w:rPr>
      </w:pPr>
    </w:p>
    <w:p w:rsidR="00296174" w:rsidRPr="00A60716" w:rsidRDefault="00C972E2" w:rsidP="00C972E2">
      <w:pPr>
        <w:spacing w:after="0" w:line="240" w:lineRule="auto"/>
        <w:ind w:left="0" w:right="0" w:firstLine="709"/>
        <w:rPr>
          <w:color w:val="auto"/>
        </w:rPr>
      </w:pPr>
      <w:r w:rsidRPr="00A60716">
        <w:rPr>
          <w:color w:val="auto"/>
        </w:rPr>
        <w:t xml:space="preserve">Контроль и оценка результатов освоения дисциплины осуществляется преподавателем в процессе проведения текущего контроля успеваемости и промежуточной аттестации. </w:t>
      </w:r>
    </w:p>
    <w:tbl>
      <w:tblPr>
        <w:tblStyle w:val="TableGrid"/>
        <w:tblW w:w="9573" w:type="dxa"/>
        <w:tblInd w:w="34" w:type="dxa"/>
        <w:tblCellMar>
          <w:top w:w="58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4892"/>
        <w:gridCol w:w="4681"/>
      </w:tblGrid>
      <w:tr w:rsidR="00753482" w:rsidRPr="00A60716" w:rsidTr="0085460D">
        <w:trPr>
          <w:trHeight w:val="643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564E32">
            <w:pPr>
              <w:spacing w:after="0" w:line="240" w:lineRule="auto"/>
              <w:ind w:left="108" w:right="93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Результаты обучения </w:t>
            </w:r>
          </w:p>
          <w:p w:rsidR="00296174" w:rsidRPr="00A60716" w:rsidRDefault="00B52432" w:rsidP="00564E32">
            <w:pPr>
              <w:spacing w:after="0" w:line="240" w:lineRule="auto"/>
              <w:ind w:left="108" w:right="93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(освоенные умения, усвоенные знания)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564E32">
            <w:pPr>
              <w:spacing w:after="0" w:line="240" w:lineRule="auto"/>
              <w:ind w:left="108" w:right="93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Формы и методы контроля и оценки результатов обучения  </w:t>
            </w:r>
          </w:p>
        </w:tc>
      </w:tr>
      <w:tr w:rsidR="00753482" w:rsidRPr="00A60716" w:rsidTr="0085460D">
        <w:trPr>
          <w:trHeight w:val="11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Умения: </w:t>
            </w:r>
          </w:p>
          <w:p w:rsidR="00296174" w:rsidRPr="00A60716" w:rsidRDefault="00CD58F5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О</w:t>
            </w:r>
            <w:r w:rsidR="00B52432" w:rsidRPr="00A60716">
              <w:rPr>
                <w:color w:val="auto"/>
                <w:sz w:val="24"/>
                <w:szCs w:val="24"/>
              </w:rPr>
              <w:t xml:space="preserve">рганизовыватьи проводить мероприятия по защите работающих и населения от негативных воздействий чрезвычайных ситуаций;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Выполнение практических работ 1-5, зачет (устный </w:t>
            </w:r>
            <w:r w:rsidR="00CF3901" w:rsidRPr="00A60716">
              <w:rPr>
                <w:color w:val="auto"/>
                <w:sz w:val="24"/>
                <w:szCs w:val="24"/>
              </w:rPr>
              <w:t>опрос</w:t>
            </w:r>
            <w:r w:rsidRPr="00A60716">
              <w:rPr>
                <w:color w:val="auto"/>
                <w:sz w:val="24"/>
                <w:szCs w:val="24"/>
              </w:rPr>
              <w:t xml:space="preserve">) </w:t>
            </w:r>
          </w:p>
        </w:tc>
      </w:tr>
      <w:tr w:rsidR="00753482" w:rsidRPr="00A60716" w:rsidTr="0085460D">
        <w:trPr>
          <w:trHeight w:val="1053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предпринимать профилактические меры для снижения уровня опасностей различного вида и их последствий в профессиональной деятельности и быту;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Выполнение практических работ 1-5, зачет (устный опрос)</w:t>
            </w:r>
          </w:p>
        </w:tc>
      </w:tr>
      <w:tr w:rsidR="00753482" w:rsidRPr="00A60716" w:rsidTr="0085460D">
        <w:trPr>
          <w:trHeight w:val="994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использовать средства индивидуальной и коллективной защиты от оружия массового поражения; 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Выполнение практических работ 4,5, зачет (выполнение практической работы 2, зачет)</w:t>
            </w:r>
          </w:p>
        </w:tc>
      </w:tr>
      <w:tr w:rsidR="00753482" w:rsidRPr="00A60716" w:rsidTr="0085460D">
        <w:trPr>
          <w:trHeight w:val="561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CD58F5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proofErr w:type="spellStart"/>
            <w:r w:rsidRPr="00A60716">
              <w:rPr>
                <w:color w:val="auto"/>
                <w:sz w:val="24"/>
                <w:szCs w:val="24"/>
              </w:rPr>
              <w:t>П</w:t>
            </w:r>
            <w:r w:rsidR="00B52432" w:rsidRPr="00A60716">
              <w:rPr>
                <w:color w:val="auto"/>
                <w:sz w:val="24"/>
                <w:szCs w:val="24"/>
              </w:rPr>
              <w:t>рименятьпервичные</w:t>
            </w:r>
            <w:proofErr w:type="spellEnd"/>
            <w:r w:rsidR="00B52432" w:rsidRPr="00A60716">
              <w:rPr>
                <w:color w:val="auto"/>
                <w:sz w:val="24"/>
                <w:szCs w:val="24"/>
              </w:rPr>
              <w:t xml:space="preserve"> средства пожаротушения; 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Выполнение практической работы 3, зачет (устный опрос)</w:t>
            </w:r>
          </w:p>
        </w:tc>
      </w:tr>
      <w:tr w:rsidR="00753482" w:rsidRPr="00A60716" w:rsidTr="0085460D">
        <w:trPr>
          <w:trHeight w:val="962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ориентироваться в перечне военно-учетных специальностей и самостоятельно определять среди них родственные полученной специальности;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Устный опрос</w:t>
            </w:r>
          </w:p>
        </w:tc>
      </w:tr>
      <w:tr w:rsidR="00753482" w:rsidRPr="00A60716" w:rsidTr="0085460D">
        <w:trPr>
          <w:trHeight w:val="128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Выполнение практических работ 10-24, зачет</w:t>
            </w:r>
          </w:p>
        </w:tc>
      </w:tr>
      <w:tr w:rsidR="00753482" w:rsidRPr="00A60716" w:rsidTr="0085460D">
        <w:trPr>
          <w:trHeight w:val="818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владеть способами бесконфликтного общения и саморегуляции в повседневной деятельности и экстремальных условиях военной службы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Выполнение практических работ 10</w:t>
            </w:r>
            <w:r w:rsidR="0085460D" w:rsidRPr="00A60716">
              <w:rPr>
                <w:color w:val="auto"/>
                <w:sz w:val="24"/>
                <w:szCs w:val="24"/>
              </w:rPr>
              <w:t>-</w:t>
            </w:r>
            <w:r w:rsidRPr="00A60716">
              <w:rPr>
                <w:color w:val="auto"/>
                <w:sz w:val="24"/>
                <w:szCs w:val="24"/>
              </w:rPr>
              <w:t>24, зачет (устный опрос, зачет)</w:t>
            </w:r>
          </w:p>
        </w:tc>
      </w:tr>
      <w:tr w:rsidR="00753482" w:rsidRPr="00A60716" w:rsidTr="0085460D">
        <w:trPr>
          <w:trHeight w:val="917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оказывать первую помощь пострадавшим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Выполнение практических работ 6-9, зачет (вы</w:t>
            </w:r>
            <w:r w:rsidR="0085460D" w:rsidRPr="00A60716">
              <w:rPr>
                <w:color w:val="auto"/>
                <w:sz w:val="24"/>
                <w:szCs w:val="24"/>
              </w:rPr>
              <w:t xml:space="preserve">полнение практической работы 1, </w:t>
            </w:r>
            <w:r w:rsidRPr="00A60716">
              <w:rPr>
                <w:color w:val="auto"/>
                <w:sz w:val="24"/>
                <w:szCs w:val="24"/>
              </w:rPr>
              <w:t>зачет)</w:t>
            </w:r>
          </w:p>
        </w:tc>
      </w:tr>
      <w:tr w:rsidR="00753482" w:rsidRPr="00A60716" w:rsidTr="001A5261">
        <w:trPr>
          <w:trHeight w:val="2273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460D" w:rsidRPr="00A60716" w:rsidRDefault="0085460D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Знания: принципы обеспечения устойчивости объектов экономики, прогнозирования развития событий и оценки последствий при техногенных чрезв</w:t>
            </w:r>
            <w:r w:rsidR="00CD58F5" w:rsidRPr="00A60716">
              <w:rPr>
                <w:color w:val="auto"/>
                <w:sz w:val="24"/>
                <w:szCs w:val="24"/>
              </w:rPr>
              <w:t>ы</w:t>
            </w:r>
            <w:r w:rsidRPr="00A60716">
              <w:rPr>
                <w:color w:val="auto"/>
                <w:sz w:val="24"/>
                <w:szCs w:val="24"/>
              </w:rPr>
              <w:t xml:space="preserve">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460D" w:rsidRPr="00A60716" w:rsidRDefault="0085460D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Устный опрос, защита практических работ 1-5, зачет (устный опрос, зачет) </w:t>
            </w:r>
          </w:p>
        </w:tc>
      </w:tr>
      <w:tr w:rsidR="00753482" w:rsidRPr="00A60716" w:rsidTr="00564E32">
        <w:trPr>
          <w:trHeight w:val="106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lastRenderedPageBreak/>
              <w:t xml:space="preserve">основные виды потенциальных опасностей и их последствия в профессиональной деятельности и быту, принципы снижения вероятности их реализации;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Устный опрос, защита практических работ 1-5, зачет (устный опрос, зачет) </w:t>
            </w:r>
          </w:p>
        </w:tc>
      </w:tr>
      <w:tr w:rsidR="00753482" w:rsidRPr="00A60716" w:rsidTr="0085460D">
        <w:trPr>
          <w:trHeight w:val="638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основы военной службы и обороны государства; 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Устный опрос, защита практических работ 10-20, зачет </w:t>
            </w:r>
          </w:p>
        </w:tc>
      </w:tr>
      <w:tr w:rsidR="00753482" w:rsidRPr="00A60716" w:rsidTr="00564E32">
        <w:trPr>
          <w:trHeight w:val="74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задачи и основные мероприятия гражданской обороны;  </w:t>
            </w:r>
          </w:p>
          <w:p w:rsidR="00296174" w:rsidRPr="00A60716" w:rsidRDefault="00296174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Устный опрос, защита практических работ 10-20, зачет (устный опрос, зачет) </w:t>
            </w:r>
          </w:p>
        </w:tc>
      </w:tr>
      <w:tr w:rsidR="00753482" w:rsidRPr="00A60716" w:rsidTr="00564E32">
        <w:trPr>
          <w:trHeight w:val="994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способы защиты населения от оружия массового поражения; </w:t>
            </w:r>
          </w:p>
          <w:p w:rsidR="00296174" w:rsidRPr="00A60716" w:rsidRDefault="00296174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Устный опрос, защита практических работ 4,5, </w:t>
            </w:r>
            <w:r w:rsidR="0085460D" w:rsidRPr="00A60716">
              <w:rPr>
                <w:color w:val="auto"/>
                <w:sz w:val="24"/>
                <w:szCs w:val="24"/>
              </w:rPr>
              <w:t>з</w:t>
            </w:r>
            <w:r w:rsidRPr="00A60716">
              <w:rPr>
                <w:color w:val="auto"/>
                <w:sz w:val="24"/>
                <w:szCs w:val="24"/>
              </w:rPr>
              <w:t xml:space="preserve">ачет (защита практической работы 2, зачет) </w:t>
            </w:r>
          </w:p>
        </w:tc>
      </w:tr>
      <w:tr w:rsidR="00753482" w:rsidRPr="00A60716" w:rsidTr="00564E32">
        <w:trPr>
          <w:trHeight w:val="782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меры пожарной безопасности и правила безопасного поведения при пожарах;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Устный опрос, защита практической работы 3,  зачет (устный опрос, зачет) </w:t>
            </w:r>
          </w:p>
        </w:tc>
      </w:tr>
      <w:tr w:rsidR="00753482" w:rsidRPr="00A60716" w:rsidTr="00564E32">
        <w:trPr>
          <w:trHeight w:val="78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организацию и порядок призыва граждан на военную службу и поступления на неё в добровольном порядке;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Устный опрос, зачет (устный опрос, зачет) </w:t>
            </w:r>
          </w:p>
        </w:tc>
      </w:tr>
      <w:tr w:rsidR="00753482" w:rsidRPr="00A60716" w:rsidTr="0085460D">
        <w:trPr>
          <w:trHeight w:val="159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Устный опрос, зачет (устный опрос, зачет) </w:t>
            </w:r>
          </w:p>
        </w:tc>
      </w:tr>
      <w:tr w:rsidR="00753482" w:rsidRPr="00A60716" w:rsidTr="00564E32">
        <w:trPr>
          <w:trHeight w:val="84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область применения получаемых профессиональных знаний при исполнении обязанностей военной службы;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Устный опрос, зачет (устный опрос, зачет) </w:t>
            </w:r>
          </w:p>
        </w:tc>
      </w:tr>
      <w:tr w:rsidR="00296174" w:rsidRPr="00A60716" w:rsidTr="00564E32">
        <w:trPr>
          <w:trHeight w:val="929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порядок и правила оказания первой помощи пострадавшим. </w:t>
            </w:r>
          </w:p>
          <w:p w:rsidR="00296174" w:rsidRPr="00A60716" w:rsidRDefault="00296174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60716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Устный опрос, опрос, защита практических работ 6-9, зачет (защита практической работы 1, зачет) </w:t>
            </w:r>
          </w:p>
        </w:tc>
      </w:tr>
    </w:tbl>
    <w:p w:rsidR="00296174" w:rsidRPr="00A60716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60716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60716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85460D" w:rsidRPr="00A60716" w:rsidRDefault="0085460D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85460D" w:rsidRPr="00A60716" w:rsidRDefault="0085460D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85460D" w:rsidRPr="00A60716" w:rsidRDefault="0085460D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85460D" w:rsidRPr="00A60716" w:rsidRDefault="0085460D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85460D" w:rsidRPr="00A60716" w:rsidRDefault="0085460D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D02EB9" w:rsidRPr="00A60716" w:rsidRDefault="00D02EB9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D02EB9" w:rsidRPr="00A60716" w:rsidRDefault="00D02EB9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D02EB9" w:rsidRPr="00A60716" w:rsidRDefault="00D02EB9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D02EB9" w:rsidRPr="00A60716" w:rsidRDefault="00D02EB9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D02EB9" w:rsidRPr="00A60716" w:rsidRDefault="00D02EB9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D02EB9" w:rsidRPr="00A60716" w:rsidRDefault="00D02EB9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D02EB9" w:rsidRPr="00A60716" w:rsidRDefault="00D02EB9" w:rsidP="00C972E2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</w:p>
    <w:p w:rsidR="0085460D" w:rsidRPr="00A60716" w:rsidRDefault="0085460D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D02EB9" w:rsidRPr="00A60716" w:rsidRDefault="00D02EB9" w:rsidP="00D02EB9">
      <w:pPr>
        <w:pStyle w:val="a9"/>
        <w:ind w:firstLine="709"/>
        <w:rPr>
          <w:rFonts w:ascii="Times New Roman" w:hAnsi="Times New Roman"/>
          <w:sz w:val="28"/>
          <w:szCs w:val="28"/>
          <w:lang w:val="ru-RU"/>
        </w:rPr>
      </w:pPr>
      <w:r w:rsidRPr="00A60716">
        <w:rPr>
          <w:rFonts w:ascii="Times New Roman" w:hAnsi="Times New Roman"/>
          <w:sz w:val="28"/>
          <w:szCs w:val="28"/>
          <w:lang w:val="ru-RU"/>
        </w:rPr>
        <w:lastRenderedPageBreak/>
        <w:t>Результаты (формируемые общие компетенции) обучения, формы и методы контроля в процессе проведения промежуточной аттестации</w:t>
      </w:r>
    </w:p>
    <w:p w:rsidR="00D02EB9" w:rsidRPr="00A60716" w:rsidRDefault="00D02EB9" w:rsidP="00D02EB9">
      <w:pPr>
        <w:spacing w:after="0" w:line="240" w:lineRule="auto"/>
        <w:ind w:left="567" w:right="0" w:firstLine="0"/>
        <w:jc w:val="left"/>
        <w:rPr>
          <w:color w:val="auto"/>
          <w:szCs w:val="28"/>
        </w:rPr>
      </w:pPr>
    </w:p>
    <w:tbl>
      <w:tblPr>
        <w:tblStyle w:val="a8"/>
        <w:tblW w:w="9404" w:type="dxa"/>
        <w:tblLayout w:type="fixed"/>
        <w:tblLook w:val="04A0" w:firstRow="1" w:lastRow="0" w:firstColumn="1" w:lastColumn="0" w:noHBand="0" w:noVBand="1"/>
      </w:tblPr>
      <w:tblGrid>
        <w:gridCol w:w="3261"/>
        <w:gridCol w:w="2835"/>
        <w:gridCol w:w="3308"/>
      </w:tblGrid>
      <w:tr w:rsidR="00753482" w:rsidRPr="00A60716" w:rsidTr="00D02EB9">
        <w:trPr>
          <w:trHeight w:val="1364"/>
        </w:trPr>
        <w:tc>
          <w:tcPr>
            <w:tcW w:w="3261" w:type="dxa"/>
          </w:tcPr>
          <w:p w:rsidR="00D02EB9" w:rsidRPr="00A60716" w:rsidRDefault="00D02EB9" w:rsidP="00753482">
            <w:pPr>
              <w:spacing w:after="0" w:line="240" w:lineRule="auto"/>
              <w:ind w:left="0" w:right="57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Результаты</w:t>
            </w:r>
          </w:p>
          <w:p w:rsidR="00D02EB9" w:rsidRPr="00A60716" w:rsidRDefault="00D02EB9" w:rsidP="0075348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(формируемые общие и профессиональные компетенции)</w:t>
            </w:r>
          </w:p>
        </w:tc>
        <w:tc>
          <w:tcPr>
            <w:tcW w:w="2835" w:type="dxa"/>
          </w:tcPr>
          <w:p w:rsidR="00D02EB9" w:rsidRPr="00A60716" w:rsidRDefault="00D02EB9" w:rsidP="0075348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308" w:type="dxa"/>
          </w:tcPr>
          <w:p w:rsidR="00D02EB9" w:rsidRPr="00A60716" w:rsidRDefault="00D02EB9" w:rsidP="0075348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Формы и методы контроля и оценки (с применением</w:t>
            </w:r>
          </w:p>
          <w:p w:rsidR="00D02EB9" w:rsidRPr="00A60716" w:rsidRDefault="00D02EB9" w:rsidP="0075348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активных и интерактивных методов)</w:t>
            </w:r>
          </w:p>
          <w:p w:rsidR="00D02EB9" w:rsidRPr="00A60716" w:rsidRDefault="00D02EB9" w:rsidP="00753482">
            <w:pPr>
              <w:spacing w:after="0" w:line="240" w:lineRule="auto"/>
              <w:ind w:left="46" w:right="0" w:firstLine="0"/>
              <w:jc w:val="center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очная/заочная формы обучения</w:t>
            </w:r>
          </w:p>
        </w:tc>
      </w:tr>
      <w:tr w:rsidR="00753482" w:rsidRPr="00A60716" w:rsidTr="00D02EB9">
        <w:trPr>
          <w:trHeight w:val="1488"/>
        </w:trPr>
        <w:tc>
          <w:tcPr>
            <w:tcW w:w="3261" w:type="dxa"/>
          </w:tcPr>
          <w:p w:rsidR="00D02EB9" w:rsidRPr="00A60716" w:rsidRDefault="00D02EB9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ОК 1. Понимать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2835" w:type="dxa"/>
          </w:tcPr>
          <w:p w:rsidR="00D02EB9" w:rsidRPr="00A60716" w:rsidRDefault="00D02EB9" w:rsidP="0075348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- проявление интереса к будущей профессии. </w:t>
            </w:r>
          </w:p>
        </w:tc>
        <w:tc>
          <w:tcPr>
            <w:tcW w:w="3308" w:type="dxa"/>
          </w:tcPr>
          <w:p w:rsidR="00D02EB9" w:rsidRPr="00A60716" w:rsidRDefault="00D02EB9" w:rsidP="00F101C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Наблюдения и оценка  при проведении практических занятий, выполнении индивидуальных графических работ, дифференцированного зачета/ </w:t>
            </w:r>
          </w:p>
        </w:tc>
      </w:tr>
      <w:tr w:rsidR="00753482" w:rsidRPr="00A60716" w:rsidTr="00D02EB9">
        <w:trPr>
          <w:trHeight w:val="2082"/>
        </w:trPr>
        <w:tc>
          <w:tcPr>
            <w:tcW w:w="3261" w:type="dxa"/>
          </w:tcPr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 </w:t>
            </w:r>
          </w:p>
        </w:tc>
        <w:tc>
          <w:tcPr>
            <w:tcW w:w="2835" w:type="dxa"/>
          </w:tcPr>
          <w:p w:rsidR="00F101C2" w:rsidRPr="00A60716" w:rsidRDefault="00F101C2" w:rsidP="00753482">
            <w:pPr>
              <w:spacing w:after="0" w:line="240" w:lineRule="auto"/>
              <w:ind w:left="0" w:right="52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- обоснование выбора и применения методов и способов решения профессиональных задач в области разработки технологических процессов; - выражение эффективности и качества выполнения профессиональных задач. </w:t>
            </w:r>
          </w:p>
        </w:tc>
        <w:tc>
          <w:tcPr>
            <w:tcW w:w="3308" w:type="dxa"/>
            <w:vMerge w:val="restart"/>
          </w:tcPr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Наблюдения и </w:t>
            </w:r>
            <w:proofErr w:type="gramStart"/>
            <w:r w:rsidRPr="00A60716">
              <w:rPr>
                <w:color w:val="auto"/>
                <w:sz w:val="24"/>
                <w:szCs w:val="24"/>
              </w:rPr>
              <w:t>оценка  при</w:t>
            </w:r>
            <w:proofErr w:type="gramEnd"/>
            <w:r w:rsidRPr="00A60716">
              <w:rPr>
                <w:color w:val="auto"/>
                <w:sz w:val="24"/>
                <w:szCs w:val="24"/>
              </w:rPr>
              <w:t xml:space="preserve"> проведении практических занятий, выполнении индивидуальных графических работ, дифференцированного зачета</w:t>
            </w: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60716" w:rsidRDefault="00F101C2" w:rsidP="00753482">
            <w:pPr>
              <w:spacing w:after="0" w:line="240" w:lineRule="auto"/>
              <w:ind w:left="2" w:right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D02EB9">
        <w:trPr>
          <w:trHeight w:val="1400"/>
        </w:trPr>
        <w:tc>
          <w:tcPr>
            <w:tcW w:w="3261" w:type="dxa"/>
          </w:tcPr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ОК 3. Принимать решения в стандартных и нестандартных ситуациях и нести за них ответственность </w:t>
            </w:r>
          </w:p>
        </w:tc>
        <w:tc>
          <w:tcPr>
            <w:tcW w:w="2835" w:type="dxa"/>
          </w:tcPr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- обнаружение </w:t>
            </w:r>
            <w:proofErr w:type="gramStart"/>
            <w:r w:rsidRPr="00A60716">
              <w:rPr>
                <w:color w:val="auto"/>
                <w:sz w:val="24"/>
                <w:szCs w:val="24"/>
              </w:rPr>
              <w:t>способности  принимать</w:t>
            </w:r>
            <w:proofErr w:type="gramEnd"/>
            <w:r w:rsidRPr="00A60716">
              <w:rPr>
                <w:color w:val="auto"/>
                <w:sz w:val="24"/>
                <w:szCs w:val="24"/>
              </w:rPr>
              <w:t xml:space="preserve"> решения в стандартных и нестандартных ситуациях и нести за них ответственность. </w:t>
            </w:r>
          </w:p>
        </w:tc>
        <w:tc>
          <w:tcPr>
            <w:tcW w:w="3308" w:type="dxa"/>
            <w:vMerge/>
          </w:tcPr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D02EB9">
        <w:trPr>
          <w:trHeight w:val="1647"/>
        </w:trPr>
        <w:tc>
          <w:tcPr>
            <w:tcW w:w="3261" w:type="dxa"/>
          </w:tcPr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      </w:r>
          </w:p>
        </w:tc>
        <w:tc>
          <w:tcPr>
            <w:tcW w:w="2835" w:type="dxa"/>
          </w:tcPr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- нахождение и </w:t>
            </w:r>
            <w:proofErr w:type="gramStart"/>
            <w:r w:rsidRPr="00A60716">
              <w:rPr>
                <w:color w:val="auto"/>
                <w:sz w:val="24"/>
                <w:szCs w:val="24"/>
              </w:rPr>
              <w:t>использование  информации</w:t>
            </w:r>
            <w:proofErr w:type="gramEnd"/>
            <w:r w:rsidRPr="00A60716">
              <w:rPr>
                <w:color w:val="auto"/>
                <w:sz w:val="24"/>
                <w:szCs w:val="24"/>
              </w:rPr>
              <w:t xml:space="preserve">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308" w:type="dxa"/>
            <w:vMerge/>
          </w:tcPr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D02EB9">
        <w:trPr>
          <w:trHeight w:val="1661"/>
        </w:trPr>
        <w:tc>
          <w:tcPr>
            <w:tcW w:w="3261" w:type="dxa"/>
          </w:tcPr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ОК 5. Использовать информационно-коммуникационные технологии в профессиональной деятельности </w:t>
            </w:r>
          </w:p>
        </w:tc>
        <w:tc>
          <w:tcPr>
            <w:tcW w:w="2835" w:type="dxa"/>
          </w:tcPr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- проявление навыков использования информационно-коммуникационных технологий в профессиональной деятельности. </w:t>
            </w:r>
          </w:p>
        </w:tc>
        <w:tc>
          <w:tcPr>
            <w:tcW w:w="3308" w:type="dxa"/>
            <w:vMerge/>
          </w:tcPr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D02EB9">
        <w:trPr>
          <w:trHeight w:val="1390"/>
        </w:trPr>
        <w:tc>
          <w:tcPr>
            <w:tcW w:w="3261" w:type="dxa"/>
          </w:tcPr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lastRenderedPageBreak/>
              <w:t xml:space="preserve">ОК 6. Работать в коллективе и команде, эффективно общаться с коллегами, руководством, потребителями </w:t>
            </w:r>
          </w:p>
        </w:tc>
        <w:tc>
          <w:tcPr>
            <w:tcW w:w="2835" w:type="dxa"/>
          </w:tcPr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- взаимодействие с обучающимися, преподавателями в ходе обучения. </w:t>
            </w:r>
          </w:p>
        </w:tc>
        <w:tc>
          <w:tcPr>
            <w:tcW w:w="3308" w:type="dxa"/>
            <w:vMerge/>
          </w:tcPr>
          <w:p w:rsidR="00F101C2" w:rsidRPr="00A60716" w:rsidRDefault="00F101C2" w:rsidP="00753482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D02EB9">
        <w:trPr>
          <w:trHeight w:val="1390"/>
        </w:trPr>
        <w:tc>
          <w:tcPr>
            <w:tcW w:w="3261" w:type="dxa"/>
          </w:tcPr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ОК 7. Брать на себя ответственность за работу членов команды </w:t>
            </w: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(подчиненных), результат выполнения заданий </w:t>
            </w:r>
          </w:p>
        </w:tc>
        <w:tc>
          <w:tcPr>
            <w:tcW w:w="2835" w:type="dxa"/>
          </w:tcPr>
          <w:p w:rsidR="00F101C2" w:rsidRPr="00A60716" w:rsidRDefault="00F101C2" w:rsidP="00753482">
            <w:pPr>
              <w:spacing w:after="0" w:line="240" w:lineRule="auto"/>
              <w:ind w:left="2" w:right="9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- проявление ответственности за работу подчиненных, результат выполнения заданий. </w:t>
            </w:r>
          </w:p>
        </w:tc>
        <w:tc>
          <w:tcPr>
            <w:tcW w:w="3308" w:type="dxa"/>
            <w:vMerge/>
          </w:tcPr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D02EB9">
        <w:trPr>
          <w:trHeight w:val="1942"/>
        </w:trPr>
        <w:tc>
          <w:tcPr>
            <w:tcW w:w="3261" w:type="dxa"/>
          </w:tcPr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</w:t>
            </w:r>
          </w:p>
        </w:tc>
        <w:tc>
          <w:tcPr>
            <w:tcW w:w="2835" w:type="dxa"/>
          </w:tcPr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- планирование обучающимся повышения личностного и квалификационного уровня. </w:t>
            </w:r>
          </w:p>
        </w:tc>
        <w:tc>
          <w:tcPr>
            <w:tcW w:w="3308" w:type="dxa"/>
            <w:vMerge/>
          </w:tcPr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753482" w:rsidRPr="00A60716" w:rsidTr="00D02EB9">
        <w:trPr>
          <w:trHeight w:val="1174"/>
        </w:trPr>
        <w:tc>
          <w:tcPr>
            <w:tcW w:w="3261" w:type="dxa"/>
          </w:tcPr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ОК 9. Ориентироваться в условиях частой смены технологий в профессиональной деятельности </w:t>
            </w:r>
          </w:p>
        </w:tc>
        <w:tc>
          <w:tcPr>
            <w:tcW w:w="2835" w:type="dxa"/>
          </w:tcPr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 xml:space="preserve">- проявление интереса к инновациям в области профессиональной деятельности. </w:t>
            </w:r>
          </w:p>
        </w:tc>
        <w:tc>
          <w:tcPr>
            <w:tcW w:w="3308" w:type="dxa"/>
            <w:vMerge/>
          </w:tcPr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F101C2" w:rsidRPr="00A60716" w:rsidTr="00D02EB9">
        <w:trPr>
          <w:trHeight w:val="1174"/>
        </w:trPr>
        <w:tc>
          <w:tcPr>
            <w:tcW w:w="3261" w:type="dxa"/>
          </w:tcPr>
          <w:p w:rsidR="00F101C2" w:rsidRPr="00A60716" w:rsidRDefault="00F101C2" w:rsidP="00753482">
            <w:pPr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60716">
              <w:rPr>
                <w:color w:val="auto"/>
                <w:sz w:val="24"/>
                <w:szCs w:val="24"/>
              </w:rPr>
              <w:t>- использовать знания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308" w:type="dxa"/>
            <w:vMerge/>
          </w:tcPr>
          <w:p w:rsidR="00F101C2" w:rsidRPr="00A60716" w:rsidRDefault="00F101C2" w:rsidP="0075348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</w:tbl>
    <w:p w:rsidR="00D02EB9" w:rsidRPr="00A60716" w:rsidRDefault="00D02EB9" w:rsidP="00D02EB9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D02EB9" w:rsidRPr="00A60716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60716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60716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60716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60716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60716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60716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60716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60716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60716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F101C2" w:rsidRPr="00A60716" w:rsidRDefault="00F101C2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F101C2" w:rsidRPr="00A60716" w:rsidRDefault="00F101C2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F101C2" w:rsidRPr="00A60716" w:rsidRDefault="00F101C2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F101C2" w:rsidRPr="00A60716" w:rsidRDefault="00F101C2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F101C2" w:rsidRPr="00A60716" w:rsidRDefault="00F101C2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F101C2" w:rsidRPr="00A60716" w:rsidRDefault="00F101C2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F101C2" w:rsidRPr="00A60716" w:rsidRDefault="00F101C2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60716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60716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60716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60716" w:rsidRDefault="00D02EB9" w:rsidP="00D02EB9">
      <w:pPr>
        <w:pStyle w:val="aa"/>
        <w:spacing w:line="278" w:lineRule="auto"/>
        <w:ind w:left="0" w:firstLine="0"/>
        <w:jc w:val="center"/>
        <w:rPr>
          <w:b/>
          <w:sz w:val="24"/>
          <w:szCs w:val="24"/>
        </w:rPr>
      </w:pPr>
      <w:r w:rsidRPr="00A60716">
        <w:rPr>
          <w:b/>
          <w:sz w:val="24"/>
          <w:szCs w:val="24"/>
        </w:rPr>
        <w:lastRenderedPageBreak/>
        <w:t>5. ЛИСТ ИЗМЕНЕНИЙ И ДОПОЛНЕНИЙ, ВНЕСЕННЫХ В ПРОГРАММУ ДИСЦИПЛИНЫ</w:t>
      </w:r>
    </w:p>
    <w:p w:rsidR="00D02EB9" w:rsidRPr="00A60716" w:rsidRDefault="00D02EB9" w:rsidP="00D02EB9">
      <w:pPr>
        <w:pStyle w:val="aa"/>
        <w:spacing w:line="278" w:lineRule="auto"/>
        <w:ind w:left="0" w:firstLine="0"/>
        <w:jc w:val="center"/>
        <w:rPr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1275"/>
        <w:gridCol w:w="2977"/>
        <w:gridCol w:w="3083"/>
      </w:tblGrid>
      <w:tr w:rsidR="00753482" w:rsidRPr="00A60716" w:rsidTr="00753482">
        <w:tc>
          <w:tcPr>
            <w:tcW w:w="675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60716"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60716"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275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60716">
              <w:rPr>
                <w:sz w:val="24"/>
                <w:szCs w:val="24"/>
              </w:rPr>
              <w:t>№</w:t>
            </w: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60716">
              <w:rPr>
                <w:sz w:val="24"/>
                <w:szCs w:val="24"/>
              </w:rPr>
              <w:t>страницы</w:t>
            </w:r>
          </w:p>
        </w:tc>
        <w:tc>
          <w:tcPr>
            <w:tcW w:w="2977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60716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083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60716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753482" w:rsidRPr="00A60716" w:rsidTr="00753482">
        <w:tc>
          <w:tcPr>
            <w:tcW w:w="675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60716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753482" w:rsidRPr="00A60716" w:rsidTr="00753482">
        <w:tc>
          <w:tcPr>
            <w:tcW w:w="675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60716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753482" w:rsidRPr="00A60716" w:rsidTr="00753482">
        <w:tc>
          <w:tcPr>
            <w:tcW w:w="675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60716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753482" w:rsidRPr="00A60716" w:rsidTr="00753482">
        <w:tc>
          <w:tcPr>
            <w:tcW w:w="675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60716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753482" w:rsidRPr="00A60716" w:rsidTr="00753482">
        <w:tc>
          <w:tcPr>
            <w:tcW w:w="675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60716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753482" w:rsidRPr="00A60716" w:rsidTr="00753482">
        <w:tc>
          <w:tcPr>
            <w:tcW w:w="675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60716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D02EB9" w:rsidRPr="00A60716" w:rsidTr="00753482">
        <w:tc>
          <w:tcPr>
            <w:tcW w:w="675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60716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D02EB9" w:rsidRPr="00A60716" w:rsidRDefault="00D02EB9" w:rsidP="0075348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02EB9" w:rsidRPr="00753482" w:rsidRDefault="00D02EB9" w:rsidP="00D02EB9">
      <w:pPr>
        <w:spacing w:after="0" w:line="240" w:lineRule="auto"/>
        <w:ind w:left="0" w:right="0" w:firstLine="0"/>
        <w:rPr>
          <w:color w:val="808080" w:themeColor="background1" w:themeShade="80"/>
          <w:sz w:val="24"/>
          <w:szCs w:val="24"/>
        </w:rPr>
      </w:pPr>
    </w:p>
    <w:sectPr w:rsidR="00D02EB9" w:rsidRPr="00753482" w:rsidSect="001A5261">
      <w:footerReference w:type="even" r:id="rId17"/>
      <w:footerReference w:type="default" r:id="rId18"/>
      <w:footerReference w:type="first" r:id="rId19"/>
      <w:pgSz w:w="11906" w:h="16838"/>
      <w:pgMar w:top="851" w:right="851" w:bottom="851" w:left="1701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EEE" w:rsidRDefault="004C7EEE">
      <w:pPr>
        <w:spacing w:after="0" w:line="240" w:lineRule="auto"/>
      </w:pPr>
      <w:r>
        <w:separator/>
      </w:r>
    </w:p>
  </w:endnote>
  <w:endnote w:type="continuationSeparator" w:id="0">
    <w:p w:rsidR="004C7EEE" w:rsidRDefault="004C7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482" w:rsidRDefault="00753482">
    <w:pPr>
      <w:spacing w:after="160" w:line="259" w:lineRule="auto"/>
      <w:ind w:left="0" w:right="0" w:firstLine="0"/>
      <w:jc w:val="left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482" w:rsidRDefault="00753482">
    <w:pPr>
      <w:spacing w:after="0" w:line="259" w:lineRule="auto"/>
      <w:ind w:left="0" w:right="3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12</w:t>
    </w:r>
    <w:r>
      <w:rPr>
        <w:sz w:val="20"/>
      </w:rPr>
      <w:fldChar w:fldCharType="end"/>
    </w:r>
  </w:p>
  <w:p w:rsidR="00753482" w:rsidRDefault="00753482">
    <w:pPr>
      <w:spacing w:after="0" w:line="259" w:lineRule="auto"/>
      <w:ind w:left="142" w:right="0" w:firstLine="0"/>
      <w:jc w:val="left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482" w:rsidRDefault="00753482">
    <w:pPr>
      <w:spacing w:after="0" w:line="259" w:lineRule="auto"/>
      <w:ind w:left="0" w:right="3" w:firstLine="0"/>
      <w:jc w:val="center"/>
    </w:pPr>
  </w:p>
  <w:p w:rsidR="00753482" w:rsidRDefault="00753482">
    <w:pPr>
      <w:spacing w:after="0" w:line="259" w:lineRule="auto"/>
      <w:ind w:left="142" w:right="0" w:firstLine="0"/>
      <w:jc w:val="left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482" w:rsidRDefault="00753482">
    <w:pPr>
      <w:spacing w:after="0" w:line="259" w:lineRule="auto"/>
      <w:ind w:left="0" w:right="3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12</w:t>
    </w:r>
    <w:r>
      <w:rPr>
        <w:sz w:val="20"/>
      </w:rPr>
      <w:fldChar w:fldCharType="end"/>
    </w:r>
  </w:p>
  <w:p w:rsidR="00753482" w:rsidRDefault="00753482">
    <w:pPr>
      <w:spacing w:after="0" w:line="259" w:lineRule="auto"/>
      <w:ind w:left="142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482" w:rsidRDefault="00753482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482" w:rsidRDefault="00753482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482" w:rsidRDefault="00753482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</w:p>
  <w:p w:rsidR="00753482" w:rsidRDefault="00753482">
    <w:pPr>
      <w:spacing w:after="0" w:line="259" w:lineRule="auto"/>
      <w:ind w:left="180" w:righ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482" w:rsidRDefault="00753482">
    <w:pPr>
      <w:spacing w:after="0" w:line="259" w:lineRule="auto"/>
      <w:ind w:left="0" w:right="10" w:firstLine="0"/>
      <w:jc w:val="center"/>
    </w:pPr>
  </w:p>
  <w:p w:rsidR="00753482" w:rsidRDefault="00753482">
    <w:pPr>
      <w:spacing w:after="0" w:line="259" w:lineRule="auto"/>
      <w:ind w:left="18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482" w:rsidRDefault="00753482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</w:p>
  <w:p w:rsidR="00753482" w:rsidRDefault="00753482">
    <w:pPr>
      <w:spacing w:after="0" w:line="259" w:lineRule="auto"/>
      <w:ind w:left="180" w:right="0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482" w:rsidRDefault="00753482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</w:p>
  <w:p w:rsidR="00753482" w:rsidRDefault="00753482">
    <w:pPr>
      <w:spacing w:after="0" w:line="259" w:lineRule="auto"/>
      <w:ind w:left="0" w:righ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482" w:rsidRDefault="00753482">
    <w:pPr>
      <w:spacing w:after="0" w:line="259" w:lineRule="auto"/>
      <w:ind w:left="548" w:right="0" w:firstLine="0"/>
      <w:jc w:val="center"/>
    </w:pPr>
  </w:p>
  <w:p w:rsidR="00753482" w:rsidRDefault="00753482">
    <w:pPr>
      <w:spacing w:after="0" w:line="259" w:lineRule="auto"/>
      <w:ind w:left="0" w:right="0"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482" w:rsidRDefault="00753482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</w:p>
  <w:p w:rsidR="00753482" w:rsidRDefault="00753482">
    <w:pPr>
      <w:spacing w:after="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EEE" w:rsidRDefault="004C7EEE">
      <w:pPr>
        <w:spacing w:after="0" w:line="240" w:lineRule="auto"/>
      </w:pPr>
      <w:r>
        <w:separator/>
      </w:r>
    </w:p>
  </w:footnote>
  <w:footnote w:type="continuationSeparator" w:id="0">
    <w:p w:rsidR="004C7EEE" w:rsidRDefault="004C7E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4551F"/>
    <w:multiLevelType w:val="hybridMultilevel"/>
    <w:tmpl w:val="AC4A310C"/>
    <w:lvl w:ilvl="0" w:tplc="E7425726">
      <w:start w:val="1"/>
      <w:numFmt w:val="bullet"/>
      <w:lvlText w:val="-"/>
      <w:lvlJc w:val="left"/>
      <w:pPr>
        <w:ind w:left="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8C3686">
      <w:start w:val="1"/>
      <w:numFmt w:val="bullet"/>
      <w:lvlText w:val="o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2859A2">
      <w:start w:val="1"/>
      <w:numFmt w:val="bullet"/>
      <w:lvlText w:val="▪"/>
      <w:lvlJc w:val="left"/>
      <w:pPr>
        <w:ind w:left="2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92B7B2">
      <w:start w:val="1"/>
      <w:numFmt w:val="bullet"/>
      <w:lvlText w:val="•"/>
      <w:lvlJc w:val="left"/>
      <w:pPr>
        <w:ind w:left="3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36CDF8">
      <w:start w:val="1"/>
      <w:numFmt w:val="bullet"/>
      <w:lvlText w:val="o"/>
      <w:lvlJc w:val="left"/>
      <w:pPr>
        <w:ind w:left="3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746FA6">
      <w:start w:val="1"/>
      <w:numFmt w:val="bullet"/>
      <w:lvlText w:val="▪"/>
      <w:lvlJc w:val="left"/>
      <w:pPr>
        <w:ind w:left="4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7AFA8E">
      <w:start w:val="1"/>
      <w:numFmt w:val="bullet"/>
      <w:lvlText w:val="•"/>
      <w:lvlJc w:val="left"/>
      <w:pPr>
        <w:ind w:left="5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D66282">
      <w:start w:val="1"/>
      <w:numFmt w:val="bullet"/>
      <w:lvlText w:val="o"/>
      <w:lvlJc w:val="left"/>
      <w:pPr>
        <w:ind w:left="5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74210E">
      <w:start w:val="1"/>
      <w:numFmt w:val="bullet"/>
      <w:lvlText w:val="▪"/>
      <w:lvlJc w:val="left"/>
      <w:pPr>
        <w:ind w:left="6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7C706F"/>
    <w:multiLevelType w:val="hybridMultilevel"/>
    <w:tmpl w:val="5658C392"/>
    <w:lvl w:ilvl="0" w:tplc="5A32C3C6">
      <w:start w:val="1"/>
      <w:numFmt w:val="bullet"/>
      <w:lvlText w:val="-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BAF52C">
      <w:start w:val="1"/>
      <w:numFmt w:val="bullet"/>
      <w:lvlText w:val="o"/>
      <w:lvlJc w:val="left"/>
      <w:pPr>
        <w:ind w:left="1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304BC4">
      <w:start w:val="1"/>
      <w:numFmt w:val="bullet"/>
      <w:lvlText w:val="▪"/>
      <w:lvlJc w:val="left"/>
      <w:pPr>
        <w:ind w:left="2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5695A6">
      <w:start w:val="1"/>
      <w:numFmt w:val="bullet"/>
      <w:lvlText w:val="•"/>
      <w:lvlJc w:val="left"/>
      <w:pPr>
        <w:ind w:left="3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B0C8EA">
      <w:start w:val="1"/>
      <w:numFmt w:val="bullet"/>
      <w:lvlText w:val="o"/>
      <w:lvlJc w:val="left"/>
      <w:pPr>
        <w:ind w:left="4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EC2B50">
      <w:start w:val="1"/>
      <w:numFmt w:val="bullet"/>
      <w:lvlText w:val="▪"/>
      <w:lvlJc w:val="left"/>
      <w:pPr>
        <w:ind w:left="4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3429F8">
      <w:start w:val="1"/>
      <w:numFmt w:val="bullet"/>
      <w:lvlText w:val="•"/>
      <w:lvlJc w:val="left"/>
      <w:pPr>
        <w:ind w:left="5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6AE6F0">
      <w:start w:val="1"/>
      <w:numFmt w:val="bullet"/>
      <w:lvlText w:val="o"/>
      <w:lvlJc w:val="left"/>
      <w:pPr>
        <w:ind w:left="6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827866">
      <w:start w:val="1"/>
      <w:numFmt w:val="bullet"/>
      <w:lvlText w:val="▪"/>
      <w:lvlJc w:val="left"/>
      <w:pPr>
        <w:ind w:left="6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3364A3C"/>
    <w:multiLevelType w:val="multilevel"/>
    <w:tmpl w:val="36EA412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ACE4CD1"/>
    <w:multiLevelType w:val="multilevel"/>
    <w:tmpl w:val="B8F06484"/>
    <w:lvl w:ilvl="0">
      <w:start w:val="1"/>
      <w:numFmt w:val="decimal"/>
      <w:lvlText w:val="%1."/>
      <w:lvlJc w:val="left"/>
      <w:pPr>
        <w:ind w:left="2197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6174"/>
    <w:rsid w:val="00057888"/>
    <w:rsid w:val="000644F1"/>
    <w:rsid w:val="00112CEF"/>
    <w:rsid w:val="00186110"/>
    <w:rsid w:val="001A5261"/>
    <w:rsid w:val="001A5B25"/>
    <w:rsid w:val="001C17CF"/>
    <w:rsid w:val="001D2F46"/>
    <w:rsid w:val="001F21A0"/>
    <w:rsid w:val="001F7758"/>
    <w:rsid w:val="00296174"/>
    <w:rsid w:val="002B6677"/>
    <w:rsid w:val="00384555"/>
    <w:rsid w:val="003A5DE8"/>
    <w:rsid w:val="00401339"/>
    <w:rsid w:val="00403FFE"/>
    <w:rsid w:val="00411FF3"/>
    <w:rsid w:val="004179D4"/>
    <w:rsid w:val="004909AC"/>
    <w:rsid w:val="004B5F4B"/>
    <w:rsid w:val="004C7EEE"/>
    <w:rsid w:val="00564E32"/>
    <w:rsid w:val="00565E18"/>
    <w:rsid w:val="006240DF"/>
    <w:rsid w:val="006A0F74"/>
    <w:rsid w:val="00727084"/>
    <w:rsid w:val="007354CC"/>
    <w:rsid w:val="00753482"/>
    <w:rsid w:val="00767BA9"/>
    <w:rsid w:val="00773A33"/>
    <w:rsid w:val="00815C3D"/>
    <w:rsid w:val="00853901"/>
    <w:rsid w:val="0085460D"/>
    <w:rsid w:val="008B6256"/>
    <w:rsid w:val="008C1F88"/>
    <w:rsid w:val="00901BCB"/>
    <w:rsid w:val="00921C38"/>
    <w:rsid w:val="00932989"/>
    <w:rsid w:val="009B3728"/>
    <w:rsid w:val="009D34D4"/>
    <w:rsid w:val="00A02F38"/>
    <w:rsid w:val="00A26877"/>
    <w:rsid w:val="00A60716"/>
    <w:rsid w:val="00A607D0"/>
    <w:rsid w:val="00A656A7"/>
    <w:rsid w:val="00A77FE0"/>
    <w:rsid w:val="00B06143"/>
    <w:rsid w:val="00B178A9"/>
    <w:rsid w:val="00B26E11"/>
    <w:rsid w:val="00B3068E"/>
    <w:rsid w:val="00B326C2"/>
    <w:rsid w:val="00B52432"/>
    <w:rsid w:val="00B737C4"/>
    <w:rsid w:val="00BB13F2"/>
    <w:rsid w:val="00C16034"/>
    <w:rsid w:val="00C45E33"/>
    <w:rsid w:val="00C804CD"/>
    <w:rsid w:val="00C972E2"/>
    <w:rsid w:val="00CA2389"/>
    <w:rsid w:val="00CB6387"/>
    <w:rsid w:val="00CC50B0"/>
    <w:rsid w:val="00CD58F5"/>
    <w:rsid w:val="00CE6D8D"/>
    <w:rsid w:val="00CF3901"/>
    <w:rsid w:val="00D02EB9"/>
    <w:rsid w:val="00D03360"/>
    <w:rsid w:val="00D3032A"/>
    <w:rsid w:val="00D371BB"/>
    <w:rsid w:val="00D561BE"/>
    <w:rsid w:val="00DC7971"/>
    <w:rsid w:val="00DD07D0"/>
    <w:rsid w:val="00DE105A"/>
    <w:rsid w:val="00E3223A"/>
    <w:rsid w:val="00EB6FEC"/>
    <w:rsid w:val="00F003A7"/>
    <w:rsid w:val="00F101C2"/>
    <w:rsid w:val="00F26373"/>
    <w:rsid w:val="00F643DC"/>
    <w:rsid w:val="00FA2EF3"/>
    <w:rsid w:val="00FB715B"/>
    <w:rsid w:val="00FF2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3A1C1"/>
  <w15:docId w15:val="{F7020DE2-E722-4BBF-AFBD-F844BB535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15B"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FB715B"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FB715B"/>
    <w:pPr>
      <w:keepNext/>
      <w:keepLines/>
      <w:spacing w:after="0"/>
      <w:ind w:left="10" w:right="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FB715B"/>
    <w:pPr>
      <w:keepNext/>
      <w:keepLines/>
      <w:spacing w:after="5" w:line="270" w:lineRule="auto"/>
      <w:ind w:left="1770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rsid w:val="00FB715B"/>
    <w:pPr>
      <w:keepNext/>
      <w:keepLines/>
      <w:spacing w:after="5" w:line="270" w:lineRule="auto"/>
      <w:ind w:left="1770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FB715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sid w:val="00FB715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sid w:val="00FB715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FB715B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rsid w:val="00FB715B"/>
    <w:pPr>
      <w:spacing w:after="5" w:line="270" w:lineRule="auto"/>
      <w:ind w:left="489" w:right="23" w:hanging="1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1">
    <w:name w:val="toc 2"/>
    <w:hidden/>
    <w:rsid w:val="00FB715B"/>
    <w:pPr>
      <w:spacing w:after="17" w:line="265" w:lineRule="auto"/>
      <w:ind w:left="659" w:right="23" w:hanging="180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rsid w:val="00FB715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80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4CD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1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1BCB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List Paragraph"/>
    <w:basedOn w:val="a"/>
    <w:uiPriority w:val="34"/>
    <w:qFormat/>
    <w:rsid w:val="006A0F74"/>
    <w:pPr>
      <w:ind w:left="720"/>
      <w:contextualSpacing/>
    </w:pPr>
  </w:style>
  <w:style w:type="table" w:styleId="a8">
    <w:name w:val="Table Grid"/>
    <w:basedOn w:val="a1"/>
    <w:uiPriority w:val="39"/>
    <w:rsid w:val="00D56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basedOn w:val="a"/>
    <w:uiPriority w:val="1"/>
    <w:qFormat/>
    <w:rsid w:val="00F003A7"/>
    <w:pPr>
      <w:spacing w:after="0" w:line="240" w:lineRule="auto"/>
      <w:ind w:left="0" w:right="0" w:firstLine="0"/>
      <w:jc w:val="left"/>
    </w:pPr>
    <w:rPr>
      <w:rFonts w:ascii="Calibri" w:hAnsi="Calibri"/>
      <w:color w:val="auto"/>
      <w:sz w:val="24"/>
      <w:szCs w:val="32"/>
      <w:lang w:val="en-US" w:eastAsia="en-US"/>
    </w:rPr>
  </w:style>
  <w:style w:type="paragraph" w:styleId="aa">
    <w:name w:val="Body Text"/>
    <w:basedOn w:val="a"/>
    <w:link w:val="ab"/>
    <w:uiPriority w:val="99"/>
    <w:qFormat/>
    <w:rsid w:val="00D02EB9"/>
    <w:pPr>
      <w:widowControl w:val="0"/>
      <w:autoSpaceDE w:val="0"/>
      <w:autoSpaceDN w:val="0"/>
      <w:spacing w:after="0" w:line="240" w:lineRule="auto"/>
      <w:ind w:left="318" w:right="0" w:firstLine="708"/>
      <w:jc w:val="left"/>
    </w:pPr>
    <w:rPr>
      <w:color w:val="auto"/>
      <w:szCs w:val="28"/>
      <w:lang w:bidi="ru-RU"/>
    </w:rPr>
  </w:style>
  <w:style w:type="character" w:customStyle="1" w:styleId="ab">
    <w:name w:val="Основной текст Знак"/>
    <w:basedOn w:val="a0"/>
    <w:link w:val="aa"/>
    <w:uiPriority w:val="99"/>
    <w:rsid w:val="00D02EB9"/>
    <w:rPr>
      <w:rFonts w:ascii="Times New Roman" w:eastAsia="Times New Roman" w:hAnsi="Times New Roman" w:cs="Times New Roman"/>
      <w:sz w:val="28"/>
      <w:szCs w:val="2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B22DE-69E4-4CB4-8F19-29481A135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3725</Words>
  <Characters>21237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Российской Федерации от 21</vt:lpstr>
    </vt:vector>
  </TitlesOfParts>
  <Company/>
  <LinksUpToDate>false</LinksUpToDate>
  <CharactersWithSpaces>24913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Российской Федерации от 21</dc:title>
  <dc:creator>Klochkov_P</dc:creator>
  <cp:lastModifiedBy>user</cp:lastModifiedBy>
  <cp:revision>31</cp:revision>
  <cp:lastPrinted>2021-09-22T04:33:00Z</cp:lastPrinted>
  <dcterms:created xsi:type="dcterms:W3CDTF">2019-03-11T03:54:00Z</dcterms:created>
  <dcterms:modified xsi:type="dcterms:W3CDTF">2021-09-22T04:35:00Z</dcterms:modified>
</cp:coreProperties>
</file>